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8F7B1" w14:textId="63D15E36" w:rsidR="009B56A9" w:rsidRDefault="004C0170" w:rsidP="004065D1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416AB5D5" w14:textId="662288AA" w:rsidR="009B56A9" w:rsidRDefault="009B56A9">
      <w:pPr>
        <w:spacing w:after="12" w:line="259" w:lineRule="auto"/>
        <w:ind w:left="721" w:right="0" w:firstLine="0"/>
        <w:jc w:val="left"/>
      </w:pPr>
    </w:p>
    <w:p w14:paraId="4D422BD1" w14:textId="77777777" w:rsidR="004065D1" w:rsidRDefault="004065D1" w:rsidP="004065D1">
      <w:pPr>
        <w:spacing w:after="5"/>
        <w:ind w:right="1557"/>
        <w:jc w:val="left"/>
        <w:rPr>
          <w:b/>
        </w:rPr>
      </w:pPr>
    </w:p>
    <w:p w14:paraId="7E97E270" w14:textId="658A2EF8" w:rsidR="004065D1" w:rsidRDefault="00000036" w:rsidP="004065D1">
      <w:pPr>
        <w:spacing w:after="5"/>
        <w:ind w:left="-709" w:right="1557"/>
        <w:jc w:val="left"/>
        <w:rPr>
          <w:b/>
        </w:rPr>
      </w:pPr>
      <w:r>
        <w:rPr>
          <w:b/>
          <w:noProof/>
        </w:rPr>
        <w:drawing>
          <wp:inline distT="0" distB="0" distL="0" distR="0" wp14:anchorId="0BCA7F15" wp14:editId="00370D88">
            <wp:extent cx="5943600" cy="8168568"/>
            <wp:effectExtent l="0" t="0" r="0" b="4445"/>
            <wp:docPr id="2" name="Рисунок 2" descr="C:\Users\5\Desktop\ШКОЛА 22\ДОП\ТИТУЛЬНИКИ ДОП 22\ЗАНИМАТЕЛЬНЫЕ ШАХМА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ШКОЛА 22\ДОП\ТИТУЛЬНИКИ ДОП 22\ЗАНИМАТЕЛЬНЫЕ ШАХМАТЫ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D6EA03" w14:textId="77777777" w:rsidR="004065D1" w:rsidRDefault="004065D1" w:rsidP="004065D1">
      <w:pPr>
        <w:spacing w:after="5"/>
        <w:ind w:right="1557"/>
        <w:jc w:val="left"/>
        <w:rPr>
          <w:b/>
        </w:rPr>
      </w:pPr>
    </w:p>
    <w:p w14:paraId="35CE8578" w14:textId="77777777" w:rsidR="009B56A9" w:rsidRDefault="004C0170" w:rsidP="004065D1">
      <w:pPr>
        <w:spacing w:after="5"/>
        <w:ind w:right="1557"/>
        <w:jc w:val="left"/>
      </w:pPr>
      <w:r>
        <w:rPr>
          <w:b/>
        </w:rPr>
        <w:lastRenderedPageBreak/>
        <w:t>Раздел 1. Комплекс основных характеристик образования:</w:t>
      </w:r>
      <w:r>
        <w:t xml:space="preserve"> </w:t>
      </w:r>
    </w:p>
    <w:p w14:paraId="7B1B23EF" w14:textId="77777777" w:rsidR="009B56A9" w:rsidRDefault="004C0170">
      <w:pPr>
        <w:spacing w:after="5" w:line="266" w:lineRule="auto"/>
        <w:ind w:left="724" w:right="723"/>
        <w:jc w:val="center"/>
        <w:rPr>
          <w:b/>
        </w:rPr>
      </w:pPr>
      <w:r>
        <w:rPr>
          <w:b/>
        </w:rPr>
        <w:t xml:space="preserve">Пояснительная записка </w:t>
      </w:r>
    </w:p>
    <w:p w14:paraId="50F2023A" w14:textId="77777777" w:rsidR="004065D1" w:rsidRDefault="004065D1" w:rsidP="004065D1">
      <w:pPr>
        <w:ind w:left="-15" w:right="721" w:firstLine="721"/>
      </w:pPr>
      <w:r>
        <w:t xml:space="preserve">Дополнительная общеобразовательная общеразвивающая программа «Шахматы» предназначена для получения базовых знаний по предмету. Программа позволяет создать комфортную среду для всех детей, помогает выявить и поддержать одарённых обучающихся.  </w:t>
      </w:r>
    </w:p>
    <w:p w14:paraId="6F4C44D5" w14:textId="77777777" w:rsidR="004065D1" w:rsidRDefault="004065D1" w:rsidP="004065D1">
      <w:pPr>
        <w:ind w:left="-15" w:right="724" w:firstLine="721"/>
      </w:pPr>
      <w:r>
        <w:t xml:space="preserve">«Шахматы - это не просто спорт. Они делают человека мудрее и дальновиднее, помогают объективно оценить сложившуюся ситуацию, просчитать поступки на несколько «ходов» вперед. А главное, воспитывают характер». (В.В. Путин в послании участникам Чемпионата мира).  </w:t>
      </w:r>
    </w:p>
    <w:p w14:paraId="5BF99072" w14:textId="77777777" w:rsidR="004065D1" w:rsidRDefault="004065D1" w:rsidP="004065D1">
      <w:pPr>
        <w:ind w:left="-15" w:right="724" w:firstLine="721"/>
      </w:pPr>
      <w:r>
        <w:t xml:space="preserve">Шахматы - интеллектуальная игра. Она сочетает в себе элементы логики, спорта и творчества. Шахматы развивают мышление, внимание, память, воспитывают такие ценные качества характера, как терпение, ответственность, самодисциплина. </w:t>
      </w:r>
    </w:p>
    <w:p w14:paraId="10274301" w14:textId="77777777" w:rsidR="004065D1" w:rsidRDefault="004065D1" w:rsidP="004065D1">
      <w:pPr>
        <w:ind w:left="-15" w:right="722" w:firstLine="721"/>
      </w:pPr>
      <w:proofErr w:type="gramStart"/>
      <w:r>
        <w:t>Обучение по</w:t>
      </w:r>
      <w:proofErr w:type="gramEnd"/>
      <w:r>
        <w:t xml:space="preserve"> данной программе позволяет наиболее полно использовать игровой и творческий характер шахмат, повышает уровень общей образованности детей, способствует развитию мыслительных способностей и интеллектуального потенциала, воспитывает навыки волевой регуляции характера. </w:t>
      </w:r>
    </w:p>
    <w:p w14:paraId="5B3E78AA" w14:textId="77777777" w:rsidR="009B56A9" w:rsidRDefault="004C0170" w:rsidP="004065D1">
      <w:pPr>
        <w:ind w:left="0" w:right="0" w:firstLine="0"/>
      </w:pPr>
      <w:r>
        <w:t xml:space="preserve">Программа разработана в соответствии с нормативно-правовыми документами в сфере образования и образовательной организации: </w:t>
      </w:r>
    </w:p>
    <w:p w14:paraId="06A800E1" w14:textId="77777777" w:rsidR="009B56A9" w:rsidRDefault="004C0170" w:rsidP="00D703E1">
      <w:pPr>
        <w:numPr>
          <w:ilvl w:val="0"/>
          <w:numId w:val="1"/>
        </w:numPr>
        <w:spacing w:after="19" w:line="259" w:lineRule="auto"/>
        <w:ind w:right="714" w:firstLine="721"/>
      </w:pPr>
      <w:r>
        <w:t xml:space="preserve">Федеральный закон Российской Федерации от 29 декабря 2012 г. № 273-ФЗ «Об образовании в Российской Федерации». </w:t>
      </w:r>
    </w:p>
    <w:p w14:paraId="76367986" w14:textId="77777777" w:rsidR="009B56A9" w:rsidRDefault="004C0170">
      <w:pPr>
        <w:numPr>
          <w:ilvl w:val="0"/>
          <w:numId w:val="1"/>
        </w:numPr>
        <w:ind w:right="714" w:firstLine="721"/>
      </w:pPr>
      <w:r>
        <w:t xml:space="preserve">Концепция развития дополнительного образования детей, утвержденная распоряжением Правительства Российской Федерации от 4 сентября 2014 г. № 1726-р. </w:t>
      </w:r>
    </w:p>
    <w:p w14:paraId="22E0F5F4" w14:textId="77777777" w:rsidR="009B56A9" w:rsidRDefault="004C0170">
      <w:pPr>
        <w:numPr>
          <w:ilvl w:val="0"/>
          <w:numId w:val="1"/>
        </w:numPr>
        <w:ind w:right="714" w:firstLine="721"/>
      </w:pPr>
      <w:r>
        <w:t xml:space="preserve"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2B485740" w14:textId="77777777" w:rsidR="009B56A9" w:rsidRDefault="004C0170" w:rsidP="00D703E1">
      <w:pPr>
        <w:numPr>
          <w:ilvl w:val="0"/>
          <w:numId w:val="1"/>
        </w:numPr>
        <w:spacing w:after="19" w:line="259" w:lineRule="auto"/>
        <w:ind w:right="714" w:firstLine="721"/>
      </w:pPr>
      <w:r>
        <w:t xml:space="preserve">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 xml:space="preserve">». </w:t>
      </w:r>
    </w:p>
    <w:p w14:paraId="11480247" w14:textId="77777777" w:rsidR="009B56A9" w:rsidRDefault="004C0170">
      <w:pPr>
        <w:numPr>
          <w:ilvl w:val="0"/>
          <w:numId w:val="1"/>
        </w:numPr>
        <w:ind w:right="714" w:firstLine="721"/>
      </w:pPr>
      <w:r>
        <w:t xml:space="preserve">Методические рекомендации по проектированию дополнительных общеразвивающих программ от 18.11.2015 г. Министерства образования и науки РФ. </w:t>
      </w:r>
    </w:p>
    <w:p w14:paraId="128C10F9" w14:textId="103F49BE" w:rsidR="009B56A9" w:rsidRDefault="004C0170">
      <w:pPr>
        <w:ind w:left="-15" w:right="0" w:firstLine="721"/>
      </w:pPr>
      <w:r>
        <w:rPr>
          <w:b/>
        </w:rPr>
        <w:lastRenderedPageBreak/>
        <w:t>Направленность программы.</w:t>
      </w:r>
      <w:r>
        <w:t xml:space="preserve"> Дополнительная общеобразовательная общеразвивающая программа «Шахматы» реализуется в социально</w:t>
      </w:r>
      <w:r w:rsidR="00A143EF">
        <w:t>-</w:t>
      </w:r>
      <w:r>
        <w:t xml:space="preserve">педагогической направленности, способствует формированию личности ребёнка как члена коллектива.  </w:t>
      </w:r>
    </w:p>
    <w:p w14:paraId="2273D642" w14:textId="77777777" w:rsidR="009B56A9" w:rsidRDefault="004C0170">
      <w:pPr>
        <w:ind w:left="-15" w:right="0" w:firstLine="721"/>
      </w:pPr>
      <w:r>
        <w:t xml:space="preserve">Программа ориентирована на социализацию личности обучающегося, адаптацию к жизни в обществе, организацию свободного времени. Реализация программы содействует развитию детской социальной инициативы, овладению нормами и правилами поведения, формирует мотивацию на ведение здорового образа жизни, социального благополучия и успешности человека.  </w:t>
      </w:r>
    </w:p>
    <w:p w14:paraId="50EF657C" w14:textId="77777777" w:rsidR="009B56A9" w:rsidRDefault="004C0170">
      <w:pPr>
        <w:ind w:left="-15" w:right="0" w:firstLine="721"/>
      </w:pPr>
      <w:r>
        <w:rPr>
          <w:b/>
        </w:rPr>
        <w:t>Новизной</w:t>
      </w:r>
      <w:r>
        <w:t xml:space="preserve"> данной программы является выработка системы общих требований проведения квалификационных турниров, мероприятий. Конкретизирован мониторинг результативности образовательной деятельности, обучающиеся стремятся максимизировать свои результаты, повышается мотивация к овладению теоретическими знаниями.  </w:t>
      </w:r>
      <w:r>
        <w:rPr>
          <w:b/>
        </w:rPr>
        <w:t>Актуальность программы.</w:t>
      </w:r>
      <w:r>
        <w:t xml:space="preserve">  </w:t>
      </w:r>
    </w:p>
    <w:p w14:paraId="0B153924" w14:textId="77777777" w:rsidR="009B56A9" w:rsidRDefault="004C0170">
      <w:pPr>
        <w:ind w:left="-15" w:right="0" w:firstLine="721"/>
      </w:pPr>
      <w:r>
        <w:t xml:space="preserve">В настоящее время проблема воспитания личности, способной действовать универсально, владеющей культурой социального самоопределения является одной из главных задач социально-педагогического направления. Занятия по программе позволяют сформировать опыт проживания в социальной системе, развивают у </w:t>
      </w:r>
      <w:proofErr w:type="gramStart"/>
      <w:r>
        <w:t>обучающихся</w:t>
      </w:r>
      <w:proofErr w:type="gramEnd"/>
      <w:r>
        <w:t xml:space="preserve"> мышление, любознательность, повышают интерес к знаниям, книгам, учат лучше считать, ориентироваться в быстро меняющейся обстановке. На занятиях обучающиеся познают мотивы своего поведения, изучают методики самоконтроля.</w:t>
      </w:r>
      <w:r>
        <w:rPr>
          <w:b/>
        </w:rPr>
        <w:t xml:space="preserve"> </w:t>
      </w:r>
    </w:p>
    <w:p w14:paraId="483DCD8E" w14:textId="77777777" w:rsidR="009B56A9" w:rsidRDefault="004C0170">
      <w:pPr>
        <w:ind w:left="-15" w:right="0" w:firstLine="721"/>
      </w:pPr>
      <w:r>
        <w:rPr>
          <w:b/>
        </w:rPr>
        <w:t>Педагогическая целесообразность</w:t>
      </w:r>
      <w:r>
        <w:t xml:space="preserve"> заключается в воспитании и развитии памяти, мышления и воображения ребенка. Программа способствует вовлечению </w:t>
      </w:r>
      <w:proofErr w:type="gramStart"/>
      <w:r>
        <w:t>обучающихся</w:t>
      </w:r>
      <w:proofErr w:type="gramEnd"/>
      <w:r>
        <w:t xml:space="preserve"> в учебно-тренировочный процесс, что в свою очередь, формирует позитивную психологию общения и коллективного взаимодействия, способствует повышению самооценки. Обучение ведётся с учетом возрастных особенностей и закономерностей развития.  </w:t>
      </w:r>
    </w:p>
    <w:p w14:paraId="06039243" w14:textId="77777777" w:rsidR="009B56A9" w:rsidRDefault="004C0170">
      <w:pPr>
        <w:ind w:left="-15" w:right="0" w:firstLine="721"/>
      </w:pPr>
      <w:r>
        <w:t xml:space="preserve">Представленные в данной программе формы и методы образовательной деятельности позволяют в процессе обучения игре в шахматы положительно влиять на совершенствование у обучающихся многих психологических процессов таких, как восприятие, внимание, воображение, память. На протяжении всех лет обучения обучающиеся овладевают важнейшими логическими операциями: анализом и синтезом, сравнением, обоснованием </w:t>
      </w:r>
      <w:r>
        <w:lastRenderedPageBreak/>
        <w:t xml:space="preserve">выводов, развивают способность самостоятельного переноса знаний и умений в новую ситуацию, формируют способность к обобщению учебного материала. Развитие «логической» памяти позволяет без особых усилий запоминать большие объемы информации не только шахматной, но и любой другой сферы знаний. У </w:t>
      </w:r>
      <w:proofErr w:type="gramStart"/>
      <w:r>
        <w:t>обучающихся</w:t>
      </w:r>
      <w:proofErr w:type="gramEnd"/>
      <w:r>
        <w:t xml:space="preserve"> формируются навыки самостоятельной исследовательской работы, умение пользоваться справочной литературой и др. </w:t>
      </w:r>
      <w:r>
        <w:rPr>
          <w:b/>
        </w:rPr>
        <w:t xml:space="preserve"> </w:t>
      </w:r>
    </w:p>
    <w:p w14:paraId="520EC75E" w14:textId="77777777" w:rsidR="009B56A9" w:rsidRDefault="004C0170">
      <w:pPr>
        <w:spacing w:after="5"/>
        <w:ind w:left="2075" w:right="63"/>
        <w:jc w:val="left"/>
      </w:pPr>
      <w:r>
        <w:rPr>
          <w:b/>
        </w:rPr>
        <w:t xml:space="preserve">Отличительные особенности программы </w:t>
      </w:r>
    </w:p>
    <w:p w14:paraId="1C032F60" w14:textId="77777777" w:rsidR="009B56A9" w:rsidRDefault="004C0170">
      <w:pPr>
        <w:ind w:left="-15" w:right="725" w:firstLine="721"/>
      </w:pPr>
      <w:r>
        <w:t>Программа</w:t>
      </w:r>
      <w:r>
        <w:rPr>
          <w:b/>
        </w:rPr>
        <w:t xml:space="preserve"> </w:t>
      </w:r>
      <w:r>
        <w:t>модифицированная, разработана с учётом программы</w:t>
      </w:r>
      <w:r>
        <w:rPr>
          <w:b/>
        </w:rPr>
        <w:t xml:space="preserve"> </w:t>
      </w:r>
      <w:r>
        <w:t xml:space="preserve">И.Г. </w:t>
      </w:r>
      <w:proofErr w:type="spellStart"/>
      <w:r>
        <w:t>Сухина</w:t>
      </w:r>
      <w:proofErr w:type="spellEnd"/>
      <w:r>
        <w:t xml:space="preserve"> «Волшебные фигуры». Данная дополнительная общеобразовательная программа отличается от программы И.Г. </w:t>
      </w:r>
      <w:proofErr w:type="spellStart"/>
      <w:r>
        <w:t>Сухина</w:t>
      </w:r>
      <w:proofErr w:type="spellEnd"/>
      <w:r>
        <w:t xml:space="preserve"> личностно-ориентированным подходом к обучению шахматной игре:</w:t>
      </w:r>
      <w:r>
        <w:rPr>
          <w:b/>
        </w:rPr>
        <w:t xml:space="preserve"> </w:t>
      </w:r>
    </w:p>
    <w:p w14:paraId="413D41A1" w14:textId="77777777" w:rsidR="009B56A9" w:rsidRDefault="004C0170">
      <w:pPr>
        <w:numPr>
          <w:ilvl w:val="0"/>
          <w:numId w:val="2"/>
        </w:numPr>
        <w:ind w:right="260" w:firstLine="721"/>
      </w:pPr>
      <w:r>
        <w:t xml:space="preserve">программа предназначена для развития личностных качеств обучающихся; </w:t>
      </w:r>
    </w:p>
    <w:p w14:paraId="660B8977" w14:textId="77777777" w:rsidR="009B56A9" w:rsidRDefault="004C0170">
      <w:pPr>
        <w:numPr>
          <w:ilvl w:val="0"/>
          <w:numId w:val="2"/>
        </w:numPr>
        <w:ind w:right="260" w:firstLine="721"/>
      </w:pPr>
      <w:r>
        <w:t xml:space="preserve">тесты, задачи и упражнения трансформированы для применения в дополнительном образовании.  </w:t>
      </w:r>
    </w:p>
    <w:p w14:paraId="63A57B1C" w14:textId="77777777" w:rsidR="009B56A9" w:rsidRDefault="004C0170">
      <w:pPr>
        <w:spacing w:after="5"/>
        <w:ind w:left="2419" w:right="63"/>
        <w:jc w:val="left"/>
      </w:pPr>
      <w:r>
        <w:rPr>
          <w:b/>
        </w:rPr>
        <w:t>Уровень, объем и сроки реализации</w:t>
      </w:r>
      <w:r>
        <w:t xml:space="preserve"> </w:t>
      </w:r>
    </w:p>
    <w:p w14:paraId="5E70DC0E" w14:textId="77777777" w:rsidR="009B56A9" w:rsidRDefault="004C0170">
      <w:pPr>
        <w:ind w:left="-15" w:right="725" w:firstLine="721"/>
      </w:pPr>
      <w:proofErr w:type="gramStart"/>
      <w:r>
        <w:t xml:space="preserve">Дополнительная общеобразовательная общеразвивающая программа «Шахматы» имеет базовый уровень - формирует у обучающихся интерес, устойчивую мотивацию к выбранному виду деятельности; расширяет спектр специализированных знаний для дальнейшего самоопределения, развития личностных компетенций: </w:t>
      </w:r>
      <w:proofErr w:type="spellStart"/>
      <w:r>
        <w:t>ценностносмысловых</w:t>
      </w:r>
      <w:proofErr w:type="spellEnd"/>
      <w:r>
        <w:t xml:space="preserve">, общекультурных, учебно-познавательных, информационных, коммуникативных. </w:t>
      </w:r>
      <w:proofErr w:type="gramEnd"/>
    </w:p>
    <w:p w14:paraId="2AB6DABB" w14:textId="001A691E" w:rsidR="009B56A9" w:rsidRDefault="00A143EF">
      <w:pPr>
        <w:ind w:left="-15" w:right="722" w:firstLine="721"/>
      </w:pPr>
      <w:r>
        <w:t xml:space="preserve">Срок </w:t>
      </w:r>
      <w:proofErr w:type="gramStart"/>
      <w:r>
        <w:t>обучения по программе</w:t>
      </w:r>
      <w:proofErr w:type="gramEnd"/>
      <w:r>
        <w:t xml:space="preserve"> - 1 год</w:t>
      </w:r>
      <w:r w:rsidR="004C0170">
        <w:t>. Общее количество часов, запланированн</w:t>
      </w:r>
      <w:r>
        <w:t>ых на весь период обучения - 37</w:t>
      </w:r>
      <w:r w:rsidR="004C0170">
        <w:t xml:space="preserve">. Данная программа ориентирует </w:t>
      </w:r>
      <w:proofErr w:type="gramStart"/>
      <w:r w:rsidR="004C0170">
        <w:t>обучающихся</w:t>
      </w:r>
      <w:proofErr w:type="gramEnd"/>
      <w:r w:rsidR="004C0170">
        <w:t xml:space="preserve"> на изучение обра</w:t>
      </w:r>
      <w:r>
        <w:t>зовательной программы «Волшебные шахматы»</w:t>
      </w:r>
      <w:r w:rsidR="004C0170">
        <w:t xml:space="preserve">  </w:t>
      </w:r>
    </w:p>
    <w:p w14:paraId="43F20303" w14:textId="77777777" w:rsidR="009B56A9" w:rsidRDefault="004C0170">
      <w:pPr>
        <w:spacing w:after="5"/>
        <w:ind w:left="716" w:right="63"/>
        <w:jc w:val="left"/>
      </w:pPr>
      <w:r>
        <w:rPr>
          <w:b/>
        </w:rPr>
        <w:t>Форма и режим занятий.</w:t>
      </w:r>
      <w:r>
        <w:t xml:space="preserve"> </w:t>
      </w:r>
    </w:p>
    <w:p w14:paraId="366A6414" w14:textId="77777777" w:rsidR="009B56A9" w:rsidRDefault="004C0170">
      <w:pPr>
        <w:ind w:left="731" w:right="0"/>
      </w:pPr>
      <w:r>
        <w:t xml:space="preserve">Форма </w:t>
      </w:r>
      <w:proofErr w:type="gramStart"/>
      <w:r>
        <w:t>обучения по программе</w:t>
      </w:r>
      <w:proofErr w:type="gramEnd"/>
      <w:r>
        <w:t xml:space="preserve"> – очная. </w:t>
      </w:r>
    </w:p>
    <w:p w14:paraId="2A8E32E0" w14:textId="77777777" w:rsidR="009B56A9" w:rsidRDefault="004C0170">
      <w:pPr>
        <w:ind w:left="731" w:right="0"/>
      </w:pPr>
      <w:r>
        <w:t xml:space="preserve">Режим занятий обучающихся  </w:t>
      </w:r>
    </w:p>
    <w:p w14:paraId="2C428C86" w14:textId="6B5C79DD" w:rsidR="009B56A9" w:rsidRDefault="00565BA4">
      <w:pPr>
        <w:ind w:left="-15" w:right="724" w:firstLine="721"/>
      </w:pPr>
      <w:r>
        <w:t>1</w:t>
      </w:r>
      <w:r w:rsidR="004C0170">
        <w:t xml:space="preserve"> г</w:t>
      </w:r>
      <w:r>
        <w:t>од обучения занятия проводятся 1</w:t>
      </w:r>
      <w:r w:rsidR="004C0170">
        <w:t xml:space="preserve"> раза в неделю </w:t>
      </w:r>
    </w:p>
    <w:p w14:paraId="1015BFA8" w14:textId="77777777" w:rsidR="009B56A9" w:rsidRDefault="004C0170">
      <w:pPr>
        <w:spacing w:after="5"/>
        <w:ind w:left="2187" w:right="63"/>
        <w:jc w:val="left"/>
      </w:pPr>
      <w:r>
        <w:rPr>
          <w:b/>
        </w:rPr>
        <w:t xml:space="preserve">Особенности организации учебного процесса </w:t>
      </w:r>
    </w:p>
    <w:p w14:paraId="2D6654BE" w14:textId="49C95D16" w:rsidR="009B56A9" w:rsidRDefault="004C0170">
      <w:pPr>
        <w:ind w:left="-15" w:right="0" w:firstLine="721"/>
      </w:pPr>
      <w:proofErr w:type="gramStart"/>
      <w:r>
        <w:t>Согласно Устава</w:t>
      </w:r>
      <w:proofErr w:type="gramEnd"/>
      <w:r>
        <w:t xml:space="preserve"> МЭЦ (раздел VI пункты 71, 72, 73) основной формой</w:t>
      </w:r>
      <w:r>
        <w:rPr>
          <w:i/>
        </w:rPr>
        <w:t xml:space="preserve"> </w:t>
      </w:r>
      <w:r>
        <w:t>учебной и воспитательной работы по программе является групповое занятие с ярко выраженным индивидуальным подходом к каждому обучающ</w:t>
      </w:r>
      <w:r w:rsidR="00A143EF">
        <w:t>емуся. Наполняемость групп 7-10</w:t>
      </w:r>
      <w:r>
        <w:t xml:space="preserve"> человек, состав группы разновозрастной, постоянный. </w:t>
      </w:r>
    </w:p>
    <w:p w14:paraId="49CDC627" w14:textId="77777777" w:rsidR="009B56A9" w:rsidRDefault="004C0170">
      <w:pPr>
        <w:ind w:left="-15" w:right="0" w:firstLine="721"/>
      </w:pPr>
      <w:r>
        <w:lastRenderedPageBreak/>
        <w:t xml:space="preserve">Виды занятий предусматривают лекции, практические занятия, </w:t>
      </w:r>
      <w:proofErr w:type="spellStart"/>
      <w:r>
        <w:t>мастерклассы</w:t>
      </w:r>
      <w:proofErr w:type="spellEnd"/>
      <w:r>
        <w:t xml:space="preserve">, тренинги, выполнение самостоятельной работы, сеансы одновременной игры, участие в шахматных турнирах и соревнованиях. При проведении занятий большое внимание уделяется развитию личностных качеств обучающихся, таких как выдержка, дисциплина, терпение, хладнокровие, находчивость, сосредоточенность, благородство.  </w:t>
      </w:r>
    </w:p>
    <w:p w14:paraId="7637AACB" w14:textId="77777777" w:rsidR="009B56A9" w:rsidRDefault="004C0170">
      <w:pPr>
        <w:ind w:left="-15" w:right="0" w:firstLine="721"/>
      </w:pPr>
      <w:r>
        <w:rPr>
          <w:b/>
        </w:rPr>
        <w:t>Цели программы:</w:t>
      </w:r>
      <w:r>
        <w:t xml:space="preserve"> социально-педагогическая поддержка становления и развития личности как нравственного, ответственного и инициативного гражданина; создание условий для личностного и интеллектуального развития обучающихся, организация содержательного досуга посредством обучения игре в шахматы.  </w:t>
      </w:r>
    </w:p>
    <w:p w14:paraId="50A02BC6" w14:textId="77777777" w:rsidR="00D703E1" w:rsidRDefault="004C0170">
      <w:pPr>
        <w:spacing w:after="33"/>
        <w:ind w:left="731" w:right="3984"/>
        <w:rPr>
          <w:b/>
        </w:rPr>
      </w:pPr>
      <w:r>
        <w:rPr>
          <w:b/>
        </w:rPr>
        <w:t xml:space="preserve">Задачи программы </w:t>
      </w:r>
    </w:p>
    <w:p w14:paraId="2BBC38DA" w14:textId="77777777" w:rsidR="009B56A9" w:rsidRDefault="004C0170">
      <w:pPr>
        <w:spacing w:after="33"/>
        <w:ind w:left="731" w:right="3984"/>
      </w:pPr>
      <w:r>
        <w:t xml:space="preserve">Образовательные: </w:t>
      </w:r>
    </w:p>
    <w:p w14:paraId="6EDDC894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развитие познавательного интереса к изучению игры в шахматы; </w:t>
      </w:r>
    </w:p>
    <w:p w14:paraId="4D64B73F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формирование универсальных способов </w:t>
      </w:r>
      <w:proofErr w:type="gramStart"/>
      <w:r>
        <w:t>мыслительной</w:t>
      </w:r>
      <w:proofErr w:type="gramEnd"/>
      <w:r>
        <w:t xml:space="preserve"> деятельно-</w:t>
      </w:r>
    </w:p>
    <w:p w14:paraId="2BD6D1DE" w14:textId="77777777" w:rsidR="009B56A9" w:rsidRDefault="004C0170">
      <w:pPr>
        <w:spacing w:after="32"/>
        <w:ind w:left="-5" w:right="0"/>
      </w:pPr>
      <w:proofErr w:type="spellStart"/>
      <w:r>
        <w:t>сти</w:t>
      </w:r>
      <w:proofErr w:type="spellEnd"/>
      <w:r>
        <w:t xml:space="preserve">; </w:t>
      </w:r>
    </w:p>
    <w:p w14:paraId="6B3DED4A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развитие абстрактно-логического мышления, памяти, внимания, творческого воображения, умения производить логические операции; </w:t>
      </w:r>
    </w:p>
    <w:p w14:paraId="41C52033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приобретение знаний, умений, навыков, компетенций, необходимых для участия в шахматных соревнованиях. </w:t>
      </w:r>
    </w:p>
    <w:p w14:paraId="42712928" w14:textId="77777777" w:rsidR="009B56A9" w:rsidRDefault="004C0170">
      <w:pPr>
        <w:spacing w:after="38"/>
        <w:ind w:left="731" w:right="0"/>
      </w:pPr>
      <w:r>
        <w:t xml:space="preserve">Личностные: </w:t>
      </w:r>
    </w:p>
    <w:p w14:paraId="0A44BB33" w14:textId="77777777" w:rsidR="009B56A9" w:rsidRDefault="004C0170">
      <w:pPr>
        <w:numPr>
          <w:ilvl w:val="0"/>
          <w:numId w:val="3"/>
        </w:numPr>
        <w:spacing w:after="33"/>
        <w:ind w:right="0" w:firstLine="721"/>
      </w:pPr>
      <w:r>
        <w:t xml:space="preserve">развитие социально-психологической компетентности </w:t>
      </w:r>
      <w:proofErr w:type="gramStart"/>
      <w:r>
        <w:t>обучающихся</w:t>
      </w:r>
      <w:proofErr w:type="gramEnd"/>
      <w:r>
        <w:t xml:space="preserve">, адекватного эмоционально-волевого состояния; </w:t>
      </w:r>
    </w:p>
    <w:p w14:paraId="09CE5AF0" w14:textId="77777777" w:rsidR="009B56A9" w:rsidRDefault="004C0170">
      <w:pPr>
        <w:numPr>
          <w:ilvl w:val="0"/>
          <w:numId w:val="3"/>
        </w:numPr>
        <w:spacing w:after="33"/>
        <w:ind w:right="0" w:firstLine="721"/>
      </w:pPr>
      <w:r>
        <w:t xml:space="preserve">формирование гражданской позиции, общественной активности личности; </w:t>
      </w:r>
    </w:p>
    <w:p w14:paraId="4C8360A2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формирование культуры общения и поведения в социуме, формирование навыков здорового образа жизни.  </w:t>
      </w:r>
    </w:p>
    <w:p w14:paraId="671F1093" w14:textId="77777777" w:rsidR="009B56A9" w:rsidRDefault="004C0170">
      <w:pPr>
        <w:spacing w:after="32"/>
        <w:ind w:left="731" w:right="0"/>
      </w:pPr>
      <w:r>
        <w:t xml:space="preserve">Метапредметные: </w:t>
      </w:r>
    </w:p>
    <w:p w14:paraId="2DCBBC8F" w14:textId="77777777" w:rsidR="009B56A9" w:rsidRDefault="004C0170">
      <w:pPr>
        <w:numPr>
          <w:ilvl w:val="0"/>
          <w:numId w:val="3"/>
        </w:numPr>
        <w:spacing w:after="29"/>
        <w:ind w:right="0" w:firstLine="721"/>
      </w:pPr>
      <w:r>
        <w:t xml:space="preserve">воспитание навыков самоконтроля, потребности в саморазвитии и самостоятельности;  </w:t>
      </w:r>
    </w:p>
    <w:p w14:paraId="7C0D75AA" w14:textId="77777777" w:rsidR="009B56A9" w:rsidRDefault="004C0170">
      <w:pPr>
        <w:numPr>
          <w:ilvl w:val="0"/>
          <w:numId w:val="3"/>
        </w:numPr>
        <w:spacing w:after="29"/>
        <w:ind w:right="0" w:firstLine="721"/>
      </w:pPr>
      <w:r>
        <w:t xml:space="preserve">формирование у обучающихся навыков конструктивного поведения в нестандартных ситуациях;  </w:t>
      </w:r>
    </w:p>
    <w:p w14:paraId="2B67F20C" w14:textId="77777777" w:rsidR="009B56A9" w:rsidRDefault="004C0170">
      <w:pPr>
        <w:numPr>
          <w:ilvl w:val="0"/>
          <w:numId w:val="3"/>
        </w:numPr>
        <w:ind w:right="0" w:firstLine="721"/>
      </w:pPr>
      <w:r>
        <w:t xml:space="preserve">воспитание ответственности, активности, дисциплины и усидчивости. </w:t>
      </w:r>
    </w:p>
    <w:p w14:paraId="4DBD706E" w14:textId="77777777" w:rsidR="009B56A9" w:rsidRDefault="004C0170">
      <w:pPr>
        <w:spacing w:after="5" w:line="266" w:lineRule="auto"/>
        <w:ind w:left="724" w:right="0"/>
        <w:jc w:val="center"/>
      </w:pPr>
      <w:r>
        <w:rPr>
          <w:b/>
        </w:rPr>
        <w:t xml:space="preserve">I год обучения </w:t>
      </w:r>
    </w:p>
    <w:p w14:paraId="778EFD08" w14:textId="77777777" w:rsidR="009B56A9" w:rsidRDefault="004C0170">
      <w:pPr>
        <w:ind w:left="-15" w:right="0" w:firstLine="721"/>
      </w:pPr>
      <w:r>
        <w:lastRenderedPageBreak/>
        <w:t xml:space="preserve">Цель первого года обучения: формирование у юного шахматиста деятельностной компетенции: освоение навыков стратегии, тактики и техники игры в шахматы. </w:t>
      </w:r>
      <w:r>
        <w:rPr>
          <w:i/>
        </w:rPr>
        <w:t xml:space="preserve"> </w:t>
      </w:r>
    </w:p>
    <w:p w14:paraId="48C00051" w14:textId="77777777" w:rsidR="00A143EF" w:rsidRDefault="00A143EF">
      <w:pPr>
        <w:spacing w:after="5"/>
        <w:ind w:left="706" w:right="383" w:firstLine="2069"/>
        <w:jc w:val="left"/>
        <w:rPr>
          <w:b/>
        </w:rPr>
      </w:pPr>
      <w:r>
        <w:rPr>
          <w:b/>
        </w:rPr>
        <w:t xml:space="preserve">Задачи </w:t>
      </w:r>
    </w:p>
    <w:p w14:paraId="438E0A47" w14:textId="08D90E81" w:rsidR="009B56A9" w:rsidRDefault="004C0170">
      <w:pPr>
        <w:spacing w:after="5"/>
        <w:ind w:left="706" w:right="383" w:firstLine="2069"/>
        <w:jc w:val="left"/>
      </w:pPr>
      <w:r>
        <w:rPr>
          <w:b/>
        </w:rPr>
        <w:t xml:space="preserve"> Образовательные: </w:t>
      </w:r>
    </w:p>
    <w:p w14:paraId="3B2D0EB3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привлечь </w:t>
      </w:r>
      <w:proofErr w:type="gramStart"/>
      <w:r>
        <w:t>обучающихся</w:t>
      </w:r>
      <w:proofErr w:type="gramEnd"/>
      <w:r>
        <w:t xml:space="preserve"> к занятиям шахматами; </w:t>
      </w:r>
    </w:p>
    <w:p w14:paraId="4A99B8C0" w14:textId="77777777" w:rsidR="009B56A9" w:rsidRDefault="004C0170">
      <w:pPr>
        <w:numPr>
          <w:ilvl w:val="0"/>
          <w:numId w:val="4"/>
        </w:numPr>
        <w:ind w:right="0" w:firstLine="721"/>
      </w:pPr>
      <w:proofErr w:type="gramStart"/>
      <w:r>
        <w:t xml:space="preserve">изучить шахматные термины: белое и черное поле, горизонталь, вертикаль, диагональ, центр, начальное положение, ход, взятие, шах, мат, пат, ничья;  </w:t>
      </w:r>
      <w:proofErr w:type="gramEnd"/>
    </w:p>
    <w:p w14:paraId="065181C8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знать названия шахматных фигур и правила хода и взятия каждой фигурой;  </w:t>
      </w:r>
    </w:p>
    <w:p w14:paraId="7FEC9BEF" w14:textId="77777777" w:rsidR="00D703E1" w:rsidRDefault="004C0170">
      <w:pPr>
        <w:numPr>
          <w:ilvl w:val="0"/>
          <w:numId w:val="4"/>
        </w:numPr>
        <w:spacing w:after="2" w:line="278" w:lineRule="auto"/>
        <w:ind w:right="0" w:firstLine="721"/>
      </w:pPr>
      <w:r>
        <w:t xml:space="preserve">различать диагональ, вертикаль, горизонталь; </w:t>
      </w:r>
      <w:r>
        <w:rPr>
          <w:rFonts w:ascii="Segoe UI Symbol" w:eastAsia="Segoe UI Symbol" w:hAnsi="Segoe UI Symbol" w:cs="Segoe UI Symbol"/>
        </w:rPr>
        <w:t></w:t>
      </w:r>
      <w:r>
        <w:t xml:space="preserve"> - обобщать, делать несложные выводы;  - уметь проводить элементарные комбинации. </w:t>
      </w:r>
    </w:p>
    <w:p w14:paraId="33272E90" w14:textId="77777777" w:rsidR="009B56A9" w:rsidRDefault="004C0170">
      <w:pPr>
        <w:numPr>
          <w:ilvl w:val="0"/>
          <w:numId w:val="4"/>
        </w:numPr>
        <w:spacing w:after="2" w:line="278" w:lineRule="auto"/>
        <w:ind w:right="0" w:firstLine="721"/>
      </w:pPr>
      <w:r>
        <w:rPr>
          <w:b/>
        </w:rPr>
        <w:t xml:space="preserve">Личностные: </w:t>
      </w:r>
    </w:p>
    <w:p w14:paraId="01322534" w14:textId="77777777" w:rsidR="009B56A9" w:rsidRDefault="004C0170" w:rsidP="00D703E1">
      <w:pPr>
        <w:numPr>
          <w:ilvl w:val="0"/>
          <w:numId w:val="4"/>
        </w:numPr>
        <w:ind w:right="0" w:firstLine="721"/>
      </w:pPr>
      <w:r>
        <w:t>способствовать развитию э</w:t>
      </w:r>
      <w:r w:rsidR="00D703E1">
        <w:t>лементарных мыслительных процес</w:t>
      </w:r>
      <w:r>
        <w:t xml:space="preserve">сов; </w:t>
      </w:r>
    </w:p>
    <w:p w14:paraId="7BC9FC07" w14:textId="77777777" w:rsidR="00D703E1" w:rsidRDefault="004C0170">
      <w:pPr>
        <w:numPr>
          <w:ilvl w:val="0"/>
          <w:numId w:val="4"/>
        </w:numPr>
        <w:spacing w:after="2" w:line="278" w:lineRule="auto"/>
        <w:ind w:right="0" w:firstLine="721"/>
      </w:pPr>
      <w:r>
        <w:t xml:space="preserve">способствовать развитию внимания, памяти; - учиться находить оптимальные решения. </w:t>
      </w:r>
    </w:p>
    <w:p w14:paraId="0ED684F8" w14:textId="77777777" w:rsidR="009B56A9" w:rsidRDefault="004C0170">
      <w:pPr>
        <w:numPr>
          <w:ilvl w:val="0"/>
          <w:numId w:val="4"/>
        </w:numPr>
        <w:spacing w:after="2" w:line="278" w:lineRule="auto"/>
        <w:ind w:right="0" w:firstLine="721"/>
      </w:pPr>
      <w:r>
        <w:rPr>
          <w:b/>
        </w:rPr>
        <w:t>Метапредметные</w:t>
      </w:r>
      <w:r>
        <w:t xml:space="preserve">: </w:t>
      </w:r>
    </w:p>
    <w:p w14:paraId="56B7D6D0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стремление к развитию личностных качеств; </w:t>
      </w:r>
    </w:p>
    <w:p w14:paraId="65B8D6A8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прививать навыки самодисциплины; </w:t>
      </w:r>
    </w:p>
    <w:p w14:paraId="7F0FD6D9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способствовать воспитанию волевых качеств. </w:t>
      </w:r>
    </w:p>
    <w:p w14:paraId="1DB251A6" w14:textId="77777777" w:rsidR="009B56A9" w:rsidRDefault="004C0170">
      <w:pPr>
        <w:spacing w:after="35" w:line="259" w:lineRule="auto"/>
        <w:ind w:left="721" w:right="0" w:firstLine="0"/>
        <w:jc w:val="left"/>
      </w:pPr>
      <w:r>
        <w:t xml:space="preserve"> </w:t>
      </w:r>
    </w:p>
    <w:p w14:paraId="5CF308DF" w14:textId="77777777" w:rsidR="009B56A9" w:rsidRDefault="004C0170">
      <w:pPr>
        <w:spacing w:after="5" w:line="266" w:lineRule="auto"/>
        <w:ind w:left="724" w:right="717"/>
        <w:jc w:val="center"/>
      </w:pPr>
      <w:r>
        <w:rPr>
          <w:b/>
        </w:rPr>
        <w:t xml:space="preserve">Планируемые результаты </w:t>
      </w:r>
    </w:p>
    <w:p w14:paraId="72A83C5C" w14:textId="77777777" w:rsidR="009B56A9" w:rsidRDefault="004C0170">
      <w:pPr>
        <w:spacing w:after="5"/>
        <w:ind w:left="716" w:right="63"/>
        <w:jc w:val="left"/>
      </w:pPr>
      <w:r>
        <w:rPr>
          <w:b/>
        </w:rPr>
        <w:t xml:space="preserve">Образовательные: </w:t>
      </w:r>
    </w:p>
    <w:p w14:paraId="3B207E19" w14:textId="77777777" w:rsidR="009B56A9" w:rsidRDefault="004C0170">
      <w:pPr>
        <w:numPr>
          <w:ilvl w:val="0"/>
          <w:numId w:val="4"/>
        </w:numPr>
        <w:ind w:right="0" w:firstLine="721"/>
      </w:pPr>
      <w:proofErr w:type="gramStart"/>
      <w:r>
        <w:t>обучающиеся</w:t>
      </w:r>
      <w:proofErr w:type="gramEnd"/>
      <w:r>
        <w:t xml:space="preserve"> привлекутся к занятиям шахматами; </w:t>
      </w:r>
    </w:p>
    <w:p w14:paraId="6892557A" w14:textId="77777777" w:rsidR="009B56A9" w:rsidRDefault="004C0170">
      <w:pPr>
        <w:numPr>
          <w:ilvl w:val="0"/>
          <w:numId w:val="4"/>
        </w:numPr>
        <w:ind w:right="0" w:firstLine="721"/>
      </w:pPr>
      <w:proofErr w:type="gramStart"/>
      <w:r>
        <w:t xml:space="preserve">освоят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 </w:t>
      </w:r>
      <w:proofErr w:type="gramEnd"/>
    </w:p>
    <w:p w14:paraId="50E625B3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будут знать названия всех шахматных фигур и правила хода и взятия каждой фигурой;  </w:t>
      </w:r>
    </w:p>
    <w:p w14:paraId="284131F3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научатся проводить элементарные комбинации. </w:t>
      </w:r>
      <w:r>
        <w:rPr>
          <w:b/>
        </w:rPr>
        <w:t xml:space="preserve">Личностные: </w:t>
      </w:r>
    </w:p>
    <w:p w14:paraId="6825FCA9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разовьют элементарные мыслительные процессы; </w:t>
      </w:r>
    </w:p>
    <w:p w14:paraId="145AC0E1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научатся обобщать, делать несложные выводы, находить оптимальные решения. </w:t>
      </w:r>
    </w:p>
    <w:p w14:paraId="78A63746" w14:textId="77777777" w:rsidR="009B56A9" w:rsidRDefault="004C0170">
      <w:pPr>
        <w:numPr>
          <w:ilvl w:val="0"/>
          <w:numId w:val="4"/>
        </w:numPr>
        <w:ind w:right="0" w:firstLine="721"/>
      </w:pPr>
      <w:r>
        <w:t xml:space="preserve">улучшится внимание, память. </w:t>
      </w:r>
    </w:p>
    <w:p w14:paraId="1BA379D5" w14:textId="77777777" w:rsidR="009B56A9" w:rsidRDefault="004C0170">
      <w:pPr>
        <w:spacing w:after="5"/>
        <w:ind w:left="716" w:right="63"/>
        <w:jc w:val="left"/>
      </w:pPr>
      <w:r>
        <w:rPr>
          <w:b/>
        </w:rPr>
        <w:t>Метапредметные</w:t>
      </w:r>
      <w:r>
        <w:t xml:space="preserve">: </w:t>
      </w:r>
    </w:p>
    <w:p w14:paraId="6985AE87" w14:textId="77777777" w:rsidR="00D703E1" w:rsidRDefault="00D703E1" w:rsidP="00D703E1">
      <w:pPr>
        <w:ind w:right="0"/>
      </w:pPr>
      <w:r>
        <w:lastRenderedPageBreak/>
        <w:t xml:space="preserve">             - </w:t>
      </w:r>
      <w:r w:rsidR="004C0170">
        <w:t xml:space="preserve">освоят навыки самодисциплины; </w:t>
      </w:r>
    </w:p>
    <w:p w14:paraId="48855C31" w14:textId="77777777" w:rsidR="009B56A9" w:rsidRDefault="00D703E1" w:rsidP="00D703E1">
      <w:pPr>
        <w:ind w:right="0"/>
      </w:pPr>
      <w:r>
        <w:t xml:space="preserve">            - </w:t>
      </w:r>
      <w:r w:rsidR="004C0170">
        <w:t xml:space="preserve">разовьют личностные и волевые качества. </w:t>
      </w:r>
    </w:p>
    <w:p w14:paraId="3F2E93E6" w14:textId="77777777" w:rsidR="009B56A9" w:rsidRDefault="004C017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78ECBF0F" w14:textId="77777777" w:rsidR="009B56A9" w:rsidRDefault="004C0170">
      <w:pPr>
        <w:spacing w:after="5" w:line="266" w:lineRule="auto"/>
        <w:ind w:left="724" w:right="722"/>
        <w:jc w:val="center"/>
      </w:pPr>
      <w:r>
        <w:rPr>
          <w:b/>
        </w:rPr>
        <w:t xml:space="preserve">Содержание программы </w:t>
      </w:r>
    </w:p>
    <w:p w14:paraId="2D6AA0DB" w14:textId="5F2969B1" w:rsidR="009B56A9" w:rsidRDefault="004C0170">
      <w:pPr>
        <w:spacing w:after="5" w:line="266" w:lineRule="auto"/>
        <w:ind w:left="724" w:right="723"/>
        <w:jc w:val="center"/>
      </w:pPr>
      <w:r>
        <w:rPr>
          <w:b/>
        </w:rPr>
        <w:t xml:space="preserve">Учебный план. </w:t>
      </w:r>
    </w:p>
    <w:tbl>
      <w:tblPr>
        <w:tblStyle w:val="TableGrid"/>
        <w:tblW w:w="9575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92"/>
        <w:gridCol w:w="2405"/>
        <w:gridCol w:w="904"/>
        <w:gridCol w:w="1060"/>
        <w:gridCol w:w="1345"/>
        <w:gridCol w:w="3169"/>
      </w:tblGrid>
      <w:tr w:rsidR="009B56A9" w14:paraId="077AE40E" w14:textId="77777777">
        <w:trPr>
          <w:trHeight w:val="332"/>
        </w:trPr>
        <w:tc>
          <w:tcPr>
            <w:tcW w:w="6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9B584" w14:textId="77777777" w:rsidR="009B56A9" w:rsidRDefault="004C0170">
            <w:pPr>
              <w:spacing w:after="25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№ </w:t>
            </w:r>
          </w:p>
          <w:p w14:paraId="7FA57F7C" w14:textId="77777777" w:rsidR="009B56A9" w:rsidRDefault="004C0170">
            <w:pPr>
              <w:spacing w:after="0" w:line="259" w:lineRule="auto"/>
              <w:ind w:left="36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2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18C60A" w14:textId="77777777" w:rsidR="009B56A9" w:rsidRDefault="004C01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Название раздела, темы </w:t>
            </w:r>
          </w:p>
        </w:tc>
        <w:tc>
          <w:tcPr>
            <w:tcW w:w="33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22933" w14:textId="77777777" w:rsidR="009B56A9" w:rsidRDefault="004C0170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31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372E0" w14:textId="77777777" w:rsidR="009B56A9" w:rsidRDefault="004C01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аттестации/ контроля </w:t>
            </w:r>
          </w:p>
        </w:tc>
      </w:tr>
      <w:tr w:rsidR="009B56A9" w14:paraId="576F62B1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B970D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E7668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165D2" w14:textId="77777777" w:rsidR="009B56A9" w:rsidRDefault="004C0170">
            <w:pPr>
              <w:spacing w:after="0" w:line="259" w:lineRule="auto"/>
              <w:ind w:left="0" w:right="0" w:firstLine="0"/>
            </w:pPr>
            <w:r>
              <w:t xml:space="preserve">Всего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C14AA" w14:textId="77777777" w:rsidR="009B56A9" w:rsidRDefault="004C0170">
            <w:pPr>
              <w:spacing w:after="0" w:line="259" w:lineRule="auto"/>
              <w:ind w:left="0" w:right="0" w:firstLine="0"/>
            </w:pPr>
            <w:r>
              <w:t xml:space="preserve">Теория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17C65" w14:textId="77777777" w:rsidR="009B56A9" w:rsidRDefault="004C0170">
            <w:pPr>
              <w:spacing w:after="0" w:line="259" w:lineRule="auto"/>
              <w:ind w:left="0" w:right="0" w:firstLine="0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E2932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B56A9" w14:paraId="7559C21D" w14:textId="77777777">
        <w:trPr>
          <w:trHeight w:val="65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2A0022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1.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3FE67" w14:textId="77777777" w:rsidR="009B56A9" w:rsidRDefault="004C0170">
            <w:pPr>
              <w:spacing w:after="0" w:line="259" w:lineRule="auto"/>
              <w:ind w:left="1" w:right="0" w:firstLine="0"/>
            </w:pPr>
            <w:r>
              <w:t xml:space="preserve">Вводное занятие. История шахмат.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539E65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4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F04E87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014F9D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57E0D8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</w:t>
            </w:r>
          </w:p>
        </w:tc>
      </w:tr>
      <w:tr w:rsidR="009B56A9" w14:paraId="3CB944CD" w14:textId="77777777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8D849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2.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E24D7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Шахматные фигуры.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A8080B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99A2F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CF795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7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A2E85F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</w:t>
            </w:r>
          </w:p>
        </w:tc>
      </w:tr>
      <w:tr w:rsidR="009B56A9" w14:paraId="00EE2DCC" w14:textId="77777777">
        <w:trPr>
          <w:trHeight w:val="65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914078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3.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306D3" w14:textId="77777777" w:rsidR="009B56A9" w:rsidRDefault="004C0170">
            <w:pPr>
              <w:spacing w:after="0" w:line="259" w:lineRule="auto"/>
              <w:ind w:left="1" w:right="0" w:firstLine="0"/>
            </w:pPr>
            <w:r>
              <w:t xml:space="preserve">Понимание шахматной игры.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098E36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20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A1AB58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74761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14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BA2A1C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</w:p>
        </w:tc>
      </w:tr>
      <w:tr w:rsidR="009B56A9" w14:paraId="3607230B" w14:textId="77777777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F925F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4.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F32BF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Цель шахматной партии.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CA87A6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8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C2E955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E4FCD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5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C830DB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тестирование </w:t>
            </w:r>
          </w:p>
        </w:tc>
      </w:tr>
      <w:tr w:rsidR="009B56A9" w14:paraId="6B38CD01" w14:textId="77777777">
        <w:trPr>
          <w:trHeight w:val="65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D81C89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5.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B8ECE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Три стадии шахматной партии.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26947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FD869B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21E2E3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5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A24F6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</w:p>
        </w:tc>
      </w:tr>
      <w:tr w:rsidR="009B56A9" w14:paraId="6805D708" w14:textId="77777777">
        <w:trPr>
          <w:trHeight w:val="9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1D7ED2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6.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72803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Краткая и полная шахматная нотация.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E6E052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20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386C8C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A930FF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14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95D1D" w14:textId="77777777" w:rsidR="009B56A9" w:rsidRDefault="004C0170">
            <w:pPr>
              <w:spacing w:after="0" w:line="259" w:lineRule="auto"/>
              <w:ind w:left="0" w:right="309" w:firstLine="0"/>
            </w:pPr>
            <w:r>
              <w:t xml:space="preserve">суммарная оценка знаний практической и теоретической части </w:t>
            </w:r>
          </w:p>
        </w:tc>
      </w:tr>
      <w:tr w:rsidR="009B56A9" w14:paraId="07E0A1AD" w14:textId="77777777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174245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7.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62E46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Игра с шахматными часами.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A3221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A22230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64B34" w14:textId="77777777" w:rsidR="009B56A9" w:rsidRDefault="004C0170">
            <w:pPr>
              <w:spacing w:after="0" w:line="259" w:lineRule="auto"/>
              <w:ind w:left="0" w:right="74" w:firstLine="0"/>
              <w:jc w:val="center"/>
            </w:pPr>
            <w:r>
              <w:t xml:space="preserve">6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7FD37A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соревнования </w:t>
            </w:r>
          </w:p>
        </w:tc>
      </w:tr>
      <w:tr w:rsidR="009B56A9" w14:paraId="7DB23A29" w14:textId="77777777">
        <w:trPr>
          <w:trHeight w:val="9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A71FB8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8.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8C6AF" w14:textId="77777777" w:rsidR="009B56A9" w:rsidRDefault="004C0170">
            <w:pPr>
              <w:spacing w:after="0" w:line="259" w:lineRule="auto"/>
              <w:ind w:left="1" w:right="297" w:firstLine="0"/>
            </w:pPr>
            <w:r>
              <w:t xml:space="preserve">Мат легкими и тяжелыми фигурами.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6B168C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16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4CACB5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A9044" w14:textId="77777777" w:rsidR="009B56A9" w:rsidRDefault="004C0170">
            <w:pPr>
              <w:spacing w:after="0" w:line="259" w:lineRule="auto"/>
              <w:ind w:left="0" w:right="73" w:firstLine="0"/>
              <w:jc w:val="center"/>
            </w:pPr>
            <w:r>
              <w:t xml:space="preserve">11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D6BEC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>практическая игра</w:t>
            </w:r>
            <w:r>
              <w:rPr>
                <w:b/>
              </w:rPr>
              <w:t xml:space="preserve"> </w:t>
            </w:r>
          </w:p>
        </w:tc>
      </w:tr>
      <w:tr w:rsidR="009B56A9" w14:paraId="017F81D9" w14:textId="77777777">
        <w:trPr>
          <w:trHeight w:val="65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6E39A5" w14:textId="77777777" w:rsidR="009B56A9" w:rsidRDefault="004C0170">
            <w:pPr>
              <w:spacing w:after="0" w:line="259" w:lineRule="auto"/>
              <w:ind w:left="0" w:right="72" w:firstLine="0"/>
              <w:jc w:val="center"/>
            </w:pPr>
            <w:r>
              <w:t xml:space="preserve">9.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6476E" w14:textId="77777777" w:rsidR="009B56A9" w:rsidRDefault="004C0170">
            <w:pPr>
              <w:spacing w:after="0" w:line="259" w:lineRule="auto"/>
              <w:ind w:left="1" w:right="0" w:firstLine="0"/>
              <w:jc w:val="left"/>
            </w:pPr>
            <w:r>
              <w:t xml:space="preserve">Король против короля и пешки.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0F34A9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16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63E7E1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343DC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12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0F0D56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игра </w:t>
            </w:r>
          </w:p>
        </w:tc>
      </w:tr>
      <w:tr w:rsidR="009B56A9" w14:paraId="7A0C903E" w14:textId="77777777">
        <w:trPr>
          <w:trHeight w:val="6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A52100" w14:textId="77777777" w:rsidR="009B56A9" w:rsidRDefault="004C0170">
            <w:pPr>
              <w:spacing w:after="0" w:line="259" w:lineRule="auto"/>
              <w:ind w:left="60" w:right="0" w:firstLine="0"/>
              <w:jc w:val="left"/>
            </w:pPr>
            <w:r>
              <w:t xml:space="preserve">10.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FB533" w14:textId="77777777" w:rsidR="009B56A9" w:rsidRDefault="004C0170">
            <w:pPr>
              <w:spacing w:after="0" w:line="259" w:lineRule="auto"/>
              <w:ind w:left="1" w:right="0" w:firstLine="0"/>
            </w:pPr>
            <w:r>
              <w:t xml:space="preserve">Решение шахматных задач.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72D59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20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6379F5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AA8E8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14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EC4B0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тестирование </w:t>
            </w:r>
          </w:p>
        </w:tc>
      </w:tr>
      <w:tr w:rsidR="009B56A9" w14:paraId="664CD62B" w14:textId="77777777">
        <w:trPr>
          <w:trHeight w:val="33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68179" w14:textId="77777777" w:rsidR="009B56A9" w:rsidRDefault="004C0170">
            <w:pPr>
              <w:spacing w:after="0" w:line="259" w:lineRule="auto"/>
              <w:ind w:left="68" w:right="0" w:firstLine="0"/>
              <w:jc w:val="left"/>
            </w:pPr>
            <w:r>
              <w:t xml:space="preserve">11.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1EEFA" w14:textId="77777777" w:rsidR="009B56A9" w:rsidRDefault="004C0170">
            <w:pPr>
              <w:spacing w:after="0" w:line="259" w:lineRule="auto"/>
              <w:ind w:left="5" w:right="0" w:firstLine="0"/>
            </w:pPr>
            <w:r>
              <w:t xml:space="preserve">Итоговое занятие.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9B581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10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4E94D0AE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3E16939B" w14:textId="77777777" w:rsidR="009B56A9" w:rsidRDefault="004C0170">
            <w:pPr>
              <w:spacing w:after="0" w:line="259" w:lineRule="auto"/>
              <w:ind w:left="0" w:right="65" w:firstLine="0"/>
              <w:jc w:val="center"/>
            </w:pPr>
            <w:r>
              <w:t xml:space="preserve">6 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14:paraId="03296679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игра </w:t>
            </w:r>
          </w:p>
        </w:tc>
      </w:tr>
      <w:tr w:rsidR="009B56A9" w14:paraId="63B9C366" w14:textId="77777777">
        <w:trPr>
          <w:trHeight w:val="3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121E4" w14:textId="77777777" w:rsidR="009B56A9" w:rsidRDefault="004C0170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2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DF263" w14:textId="77777777" w:rsidR="009B56A9" w:rsidRDefault="004C0170">
            <w:pPr>
              <w:spacing w:after="0" w:line="259" w:lineRule="auto"/>
              <w:ind w:left="5" w:right="0" w:firstLine="0"/>
              <w:jc w:val="left"/>
            </w:pPr>
            <w:r>
              <w:t xml:space="preserve">Итого </w:t>
            </w:r>
          </w:p>
        </w:tc>
        <w:tc>
          <w:tcPr>
            <w:tcW w:w="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8692D" w14:textId="77777777" w:rsidR="009B56A9" w:rsidRDefault="004C0170">
            <w:pPr>
              <w:spacing w:after="0" w:line="259" w:lineRule="auto"/>
              <w:ind w:left="136" w:right="0" w:firstLine="0"/>
              <w:jc w:val="left"/>
            </w:pPr>
            <w:r>
              <w:t xml:space="preserve">144 </w:t>
            </w:r>
          </w:p>
        </w:tc>
        <w:tc>
          <w:tcPr>
            <w:tcW w:w="1060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7B971" w14:textId="77777777" w:rsidR="009B56A9" w:rsidRDefault="004C0170">
            <w:pPr>
              <w:spacing w:after="0" w:line="259" w:lineRule="auto"/>
              <w:ind w:left="0" w:right="66" w:firstLine="0"/>
              <w:jc w:val="center"/>
            </w:pPr>
            <w:r>
              <w:t xml:space="preserve">51 </w:t>
            </w:r>
          </w:p>
        </w:tc>
        <w:tc>
          <w:tcPr>
            <w:tcW w:w="1345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1F294" w14:textId="77777777" w:rsidR="009B56A9" w:rsidRDefault="004C0170">
            <w:pPr>
              <w:spacing w:after="0" w:line="259" w:lineRule="auto"/>
              <w:ind w:left="0" w:right="70" w:firstLine="0"/>
              <w:jc w:val="center"/>
            </w:pPr>
            <w:r>
              <w:t xml:space="preserve">93 </w:t>
            </w:r>
          </w:p>
        </w:tc>
        <w:tc>
          <w:tcPr>
            <w:tcW w:w="3169" w:type="dxa"/>
            <w:tcBorders>
              <w:top w:val="single" w:sz="2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3D908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88A026F" w14:textId="77777777" w:rsidR="009B56A9" w:rsidRDefault="004C017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18C4920" w14:textId="77777777" w:rsidR="00D703E1" w:rsidRDefault="00D703E1">
      <w:pPr>
        <w:spacing w:after="5" w:line="266" w:lineRule="auto"/>
        <w:ind w:left="724" w:right="723"/>
        <w:jc w:val="center"/>
        <w:rPr>
          <w:b/>
        </w:rPr>
      </w:pPr>
    </w:p>
    <w:p w14:paraId="4DDDFA36" w14:textId="77777777" w:rsidR="00D703E1" w:rsidRDefault="00D703E1">
      <w:pPr>
        <w:spacing w:after="5" w:line="266" w:lineRule="auto"/>
        <w:ind w:left="724" w:right="723"/>
        <w:jc w:val="center"/>
        <w:rPr>
          <w:b/>
        </w:rPr>
      </w:pPr>
    </w:p>
    <w:p w14:paraId="57D4BC30" w14:textId="77777777" w:rsidR="00D703E1" w:rsidRDefault="00D703E1">
      <w:pPr>
        <w:spacing w:after="5" w:line="266" w:lineRule="auto"/>
        <w:ind w:left="724" w:right="723"/>
        <w:jc w:val="center"/>
        <w:rPr>
          <w:b/>
        </w:rPr>
      </w:pPr>
    </w:p>
    <w:p w14:paraId="17445DB9" w14:textId="77777777" w:rsidR="00D703E1" w:rsidRDefault="00D703E1">
      <w:pPr>
        <w:spacing w:after="5" w:line="266" w:lineRule="auto"/>
        <w:ind w:left="724" w:right="723"/>
        <w:jc w:val="center"/>
        <w:rPr>
          <w:b/>
        </w:rPr>
      </w:pPr>
    </w:p>
    <w:p w14:paraId="34CC4558" w14:textId="77777777" w:rsidR="009B56A9" w:rsidRDefault="004C0170">
      <w:pPr>
        <w:spacing w:after="5" w:line="266" w:lineRule="auto"/>
        <w:ind w:left="724" w:right="723"/>
        <w:jc w:val="center"/>
      </w:pPr>
      <w:r>
        <w:rPr>
          <w:b/>
        </w:rPr>
        <w:t xml:space="preserve">Содержание учебного плана </w:t>
      </w:r>
    </w:p>
    <w:p w14:paraId="0DDA596E" w14:textId="77777777" w:rsidR="009B56A9" w:rsidRDefault="004C0170">
      <w:pPr>
        <w:numPr>
          <w:ilvl w:val="0"/>
          <w:numId w:val="5"/>
        </w:numPr>
        <w:spacing w:after="5"/>
        <w:ind w:right="63" w:hanging="284"/>
        <w:jc w:val="left"/>
      </w:pPr>
      <w:r>
        <w:rPr>
          <w:b/>
        </w:rPr>
        <w:lastRenderedPageBreak/>
        <w:t xml:space="preserve">Вводное занятие. История шахмат. </w:t>
      </w:r>
    </w:p>
    <w:p w14:paraId="0CA57A66" w14:textId="77777777" w:rsidR="009B56A9" w:rsidRDefault="004C0170">
      <w:pPr>
        <w:ind w:left="-15" w:right="0" w:firstLine="708"/>
      </w:pPr>
      <w:r>
        <w:t xml:space="preserve">Теория: обзор основных разделов программы. Правила поведения на занятиях, правила ТБ. </w:t>
      </w:r>
    </w:p>
    <w:p w14:paraId="43555FB0" w14:textId="77777777" w:rsidR="009B56A9" w:rsidRDefault="004C0170">
      <w:pPr>
        <w:ind w:left="-15" w:right="0" w:firstLine="708"/>
      </w:pPr>
      <w:r>
        <w:t xml:space="preserve">Происхождение шахмат. Легенды о шахматах. Шахматные правила. Поля. Шахматная доска. Линии на шахматной доске. Горизонтали и вертикали. Диагонали. Центр шахматной доски. Ходы шахматных фигур. Начальное положение.  </w:t>
      </w:r>
    </w:p>
    <w:p w14:paraId="3D44CB77" w14:textId="77777777" w:rsidR="009B56A9" w:rsidRDefault="004C0170">
      <w:pPr>
        <w:ind w:left="-15" w:right="0" w:firstLine="708"/>
      </w:pPr>
      <w:r>
        <w:t xml:space="preserve">Практика: выполнение упражнений: «Горизонталь», «Вертикаль», «Диагональ», «Да или нет?», «Не зевай!». Применение игровых технологий, активных форм погружения в новую </w:t>
      </w:r>
      <w:proofErr w:type="gramStart"/>
      <w:r>
        <w:t>для</w:t>
      </w:r>
      <w:proofErr w:type="gramEnd"/>
      <w:r>
        <w:t xml:space="preserve"> обучающихся деятельность. </w:t>
      </w:r>
    </w:p>
    <w:p w14:paraId="133E569F" w14:textId="77777777" w:rsidR="009B56A9" w:rsidRDefault="004C0170">
      <w:pPr>
        <w:numPr>
          <w:ilvl w:val="0"/>
          <w:numId w:val="5"/>
        </w:numPr>
        <w:spacing w:after="5"/>
        <w:ind w:right="63" w:hanging="284"/>
        <w:jc w:val="left"/>
      </w:pPr>
      <w:r>
        <w:rPr>
          <w:b/>
        </w:rPr>
        <w:t xml:space="preserve">Шахматные фигуры. </w:t>
      </w:r>
    </w:p>
    <w:p w14:paraId="598DC2B0" w14:textId="77777777" w:rsidR="009B56A9" w:rsidRDefault="004C0170">
      <w:pPr>
        <w:spacing w:after="19" w:line="259" w:lineRule="auto"/>
        <w:ind w:right="7"/>
        <w:jc w:val="right"/>
      </w:pPr>
      <w:r>
        <w:t>Теория: шахматная доска, ходы и названия всех шахматных фигур.</w:t>
      </w:r>
      <w:r>
        <w:rPr>
          <w:b/>
        </w:rPr>
        <w:t xml:space="preserve"> </w:t>
      </w:r>
    </w:p>
    <w:p w14:paraId="2E72CB3B" w14:textId="77777777" w:rsidR="009B56A9" w:rsidRDefault="004C0170">
      <w:pPr>
        <w:ind w:left="-5" w:right="0"/>
      </w:pPr>
      <w:r>
        <w:t xml:space="preserve">Ценность шахматных фигур. Способы защиты. </w:t>
      </w:r>
    </w:p>
    <w:p w14:paraId="04EB627D" w14:textId="77777777" w:rsidR="009B56A9" w:rsidRDefault="004C0170">
      <w:pPr>
        <w:ind w:left="-15" w:right="710" w:firstLine="708"/>
      </w:pPr>
      <w:r>
        <w:t xml:space="preserve">Практика: применение игровых технологий. Проведение игр и упражнений на внимание и смекалку для выявления способностей к шахматам: </w:t>
      </w:r>
      <w:proofErr w:type="gramStart"/>
      <w:r>
        <w:t xml:space="preserve">«Волшебный мешочек», «Угадай-ка», «Что общего?», «Большая и маленькая», «Кто сильнее?», «Обе армии равны», «Защита контрольного поля», «Атака неприятельской фигуры», «Двойной удар», «Взятие», «Защита». </w:t>
      </w:r>
      <w:proofErr w:type="gramEnd"/>
    </w:p>
    <w:p w14:paraId="552E16E6" w14:textId="77777777" w:rsidR="009B56A9" w:rsidRDefault="004C0170">
      <w:pPr>
        <w:numPr>
          <w:ilvl w:val="0"/>
          <w:numId w:val="5"/>
        </w:numPr>
        <w:spacing w:after="5"/>
        <w:ind w:right="63" w:hanging="284"/>
        <w:jc w:val="left"/>
      </w:pPr>
      <w:r>
        <w:rPr>
          <w:b/>
        </w:rPr>
        <w:t xml:space="preserve">Понимание шахматной игры. </w:t>
      </w:r>
    </w:p>
    <w:p w14:paraId="643145F3" w14:textId="77777777" w:rsidR="009B56A9" w:rsidRDefault="004C0170">
      <w:pPr>
        <w:ind w:left="-15" w:right="0" w:firstLine="708"/>
      </w:pPr>
      <w:r>
        <w:t xml:space="preserve">Теория: развитие фигур из начальной позиции. Сильные и слабые места поля. Битое поле. </w:t>
      </w:r>
    </w:p>
    <w:p w14:paraId="515577A8" w14:textId="77777777" w:rsidR="009B56A9" w:rsidRDefault="004C0170">
      <w:pPr>
        <w:ind w:left="-15" w:right="712" w:firstLine="708"/>
      </w:pPr>
      <w:r>
        <w:t xml:space="preserve">Практика: закрепление полученных знаний с помощью дидактических игр: «Игра на уничтожение», «Один в поле воин», «Лабиринт», «Перехитри часовых», «Сними часовых», «Кратчайший путь», «Захват контрольного поля», «Защита контрольного поля». </w:t>
      </w:r>
      <w:r>
        <w:rPr>
          <w:b/>
        </w:rPr>
        <w:t>4. Цель шахматной партии.</w:t>
      </w:r>
      <w:r>
        <w:t xml:space="preserve"> </w:t>
      </w:r>
    </w:p>
    <w:p w14:paraId="56DC55F3" w14:textId="77777777" w:rsidR="009B56A9" w:rsidRDefault="004C0170">
      <w:pPr>
        <w:ind w:left="718" w:right="0"/>
      </w:pPr>
      <w:r>
        <w:t xml:space="preserve">Теория: правила игры в шахматы. </w:t>
      </w:r>
    </w:p>
    <w:p w14:paraId="5DDA3706" w14:textId="77777777" w:rsidR="009B56A9" w:rsidRDefault="004C0170">
      <w:pPr>
        <w:ind w:left="-15" w:right="382" w:firstLine="708"/>
      </w:pPr>
      <w:r>
        <w:t xml:space="preserve">Шах. Шах ферзем, ладьей, слоном, конем, пешкой. Защита от шаха.  </w:t>
      </w:r>
    </w:p>
    <w:p w14:paraId="177DC2AA" w14:textId="77777777" w:rsidR="009B56A9" w:rsidRDefault="004C0170">
      <w:pPr>
        <w:ind w:left="718" w:right="0"/>
      </w:pPr>
      <w:r>
        <w:t xml:space="preserve">Мат. Мат ферзем, ладьей, слоном, пешкой. Мат в один ход.  </w:t>
      </w:r>
    </w:p>
    <w:p w14:paraId="4EA1B34C" w14:textId="77777777" w:rsidR="009B56A9" w:rsidRDefault="004C0170">
      <w:pPr>
        <w:ind w:left="718" w:right="0"/>
      </w:pPr>
      <w:r>
        <w:t xml:space="preserve">Ничья. Пат. Отличие пата от мата. Варианты ничьей.  </w:t>
      </w:r>
    </w:p>
    <w:p w14:paraId="2C6845A6" w14:textId="77777777" w:rsidR="009B56A9" w:rsidRDefault="004C0170">
      <w:pPr>
        <w:ind w:left="718" w:right="0"/>
      </w:pPr>
      <w:r>
        <w:t xml:space="preserve">Рокировка. Длинная и короткая рокировка. Правила рокировки. </w:t>
      </w:r>
    </w:p>
    <w:p w14:paraId="3744BF61" w14:textId="77777777" w:rsidR="009B56A9" w:rsidRDefault="004C0170">
      <w:pPr>
        <w:ind w:left="-15" w:right="711" w:firstLine="708"/>
      </w:pPr>
      <w:r>
        <w:t xml:space="preserve">Практика: закрепление полученных знаний, выполнение упражнений: «Шах или не шах», «Объяви шах», «Пять шахов», «Защита от шаха», «Мат или не мат».  </w:t>
      </w:r>
      <w:r>
        <w:rPr>
          <w:b/>
        </w:rPr>
        <w:t>5. Три стадии шахматной партии.</w:t>
      </w:r>
      <w:r>
        <w:t xml:space="preserve"> </w:t>
      </w:r>
    </w:p>
    <w:p w14:paraId="636ED06A" w14:textId="77777777" w:rsidR="009B56A9" w:rsidRDefault="004C0170">
      <w:pPr>
        <w:ind w:left="-15" w:right="0" w:firstLine="708"/>
      </w:pPr>
      <w:r>
        <w:t xml:space="preserve">Теория: три стадии шахматной партии: дебют, миттельшпиль, эндшпиль. Маты в дебюте. </w:t>
      </w:r>
    </w:p>
    <w:p w14:paraId="2D3E6D18" w14:textId="77777777" w:rsidR="009B56A9" w:rsidRDefault="004C0170">
      <w:pPr>
        <w:ind w:left="-15" w:right="0" w:firstLine="708"/>
      </w:pPr>
      <w:r>
        <w:lastRenderedPageBreak/>
        <w:t xml:space="preserve">Практика: выполнение упражнений: «Захвати центр», «Можно ли сделать рокировку?», «Чем бить фигуру?». </w:t>
      </w:r>
    </w:p>
    <w:p w14:paraId="4EEBEB7D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 xml:space="preserve">Краткая и полная шахматная нотация. </w:t>
      </w:r>
    </w:p>
    <w:p w14:paraId="4BB5F5F9" w14:textId="77777777" w:rsidR="009B56A9" w:rsidRDefault="004C0170">
      <w:pPr>
        <w:ind w:left="-15" w:right="0" w:firstLine="708"/>
      </w:pPr>
      <w:r>
        <w:t xml:space="preserve">Теория: краткая и полная шахматная нотация. Запись шахматной партии. Запись начального положения. </w:t>
      </w:r>
    </w:p>
    <w:p w14:paraId="1EAA29F3" w14:textId="77777777" w:rsidR="009B56A9" w:rsidRDefault="004C0170">
      <w:pPr>
        <w:ind w:left="-15" w:right="713" w:firstLine="708"/>
      </w:pPr>
      <w:r>
        <w:t xml:space="preserve">Практика: выполнение дидактических игр и заданий: «Назови вертикаль»; «Назови горизонталь»; «Назови диагональ», «Какого цвета поле?», «Кто быстрее», «Вижу цель».  </w:t>
      </w:r>
    </w:p>
    <w:p w14:paraId="0118169D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>Игра с шахматными часами.</w:t>
      </w:r>
      <w:r>
        <w:t xml:space="preserve">  </w:t>
      </w:r>
    </w:p>
    <w:p w14:paraId="14283584" w14:textId="77777777" w:rsidR="009B56A9" w:rsidRDefault="004C0170">
      <w:pPr>
        <w:ind w:left="718" w:right="0"/>
      </w:pPr>
      <w:r>
        <w:t xml:space="preserve">Теория: знакомство с турнирными режимами игры с часами.  </w:t>
      </w:r>
    </w:p>
    <w:p w14:paraId="6599D06F" w14:textId="77777777" w:rsidR="009B56A9" w:rsidRDefault="004C0170">
      <w:pPr>
        <w:ind w:left="718" w:right="0"/>
      </w:pPr>
      <w:r>
        <w:t xml:space="preserve">Практика: игра с часами. </w:t>
      </w:r>
    </w:p>
    <w:p w14:paraId="58DE229A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 xml:space="preserve">Мат легкими и тяжелыми фигурами. </w:t>
      </w:r>
    </w:p>
    <w:p w14:paraId="5CE2623C" w14:textId="77777777" w:rsidR="009B56A9" w:rsidRDefault="004C0170">
      <w:pPr>
        <w:ind w:left="-15" w:right="0" w:firstLine="708"/>
      </w:pPr>
      <w:r>
        <w:t xml:space="preserve">Теория: изучение правил игры в шахматы. Линейный мат. Мат ферзем. Мат ладьей. Мат двумя слонами. </w:t>
      </w:r>
    </w:p>
    <w:p w14:paraId="73DF6E09" w14:textId="77777777" w:rsidR="009B56A9" w:rsidRDefault="004C0170">
      <w:pPr>
        <w:ind w:left="-15" w:right="0" w:firstLine="708"/>
      </w:pPr>
      <w:r>
        <w:t xml:space="preserve">Практика: логические игры для развития памяти, внимания и мышления. </w:t>
      </w:r>
    </w:p>
    <w:p w14:paraId="5D8D5218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 xml:space="preserve">Король против короля и пешки. </w:t>
      </w:r>
    </w:p>
    <w:p w14:paraId="11934241" w14:textId="77777777" w:rsidR="009B56A9" w:rsidRDefault="004C0170">
      <w:pPr>
        <w:ind w:left="-15" w:right="201" w:firstLine="708"/>
      </w:pPr>
      <w:r>
        <w:t xml:space="preserve">Теория: изучение правил игры в шахматы. Шах или мат. Мат или пат. Мат в один ход. Ограниченный король.  </w:t>
      </w:r>
    </w:p>
    <w:p w14:paraId="596181CB" w14:textId="77777777" w:rsidR="009B56A9" w:rsidRDefault="004C0170">
      <w:pPr>
        <w:ind w:left="-15" w:right="0" w:firstLine="708"/>
      </w:pPr>
      <w:r>
        <w:t xml:space="preserve">Практика: выполнение шахматных заданий. Ферзь и ладья против короля. Король и ферзь против короля. Король и ладья против короля.  </w:t>
      </w:r>
    </w:p>
    <w:p w14:paraId="0CBD1BD8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>Решение шахматных задач.</w:t>
      </w:r>
      <w:r>
        <w:t xml:space="preserve"> </w:t>
      </w:r>
    </w:p>
    <w:p w14:paraId="4DE1F1CE" w14:textId="77777777" w:rsidR="009B56A9" w:rsidRDefault="004C0170">
      <w:pPr>
        <w:ind w:left="-15" w:right="0" w:firstLine="708"/>
      </w:pPr>
      <w:r>
        <w:t xml:space="preserve">Теория: решение шахматных задач в 1 ход. Решение шахматных задач в 2 хода. Решение задач с помощью разбора партий чемпионов.  </w:t>
      </w:r>
    </w:p>
    <w:p w14:paraId="7006387C" w14:textId="77777777" w:rsidR="009B56A9" w:rsidRDefault="004C0170">
      <w:pPr>
        <w:ind w:left="718" w:right="0"/>
      </w:pPr>
      <w:r>
        <w:t xml:space="preserve">Практика: выполнение упражнения «Два хода». </w:t>
      </w:r>
    </w:p>
    <w:p w14:paraId="39B1E648" w14:textId="77777777" w:rsidR="009B56A9" w:rsidRDefault="004C0170">
      <w:pPr>
        <w:numPr>
          <w:ilvl w:val="0"/>
          <w:numId w:val="6"/>
        </w:numPr>
        <w:spacing w:after="5"/>
        <w:ind w:right="63" w:hanging="424"/>
        <w:jc w:val="left"/>
      </w:pPr>
      <w:r>
        <w:rPr>
          <w:b/>
        </w:rPr>
        <w:t>Итоговое занятие.</w:t>
      </w:r>
      <w:r>
        <w:t xml:space="preserve"> </w:t>
      </w:r>
    </w:p>
    <w:p w14:paraId="78DC2E19" w14:textId="77777777" w:rsidR="009B56A9" w:rsidRDefault="004C0170">
      <w:pPr>
        <w:ind w:left="-15" w:right="0" w:firstLine="708"/>
      </w:pPr>
      <w:r>
        <w:t xml:space="preserve">Практика: повторение изученного материала в форме соревнований, турниров, конкурсов. </w:t>
      </w:r>
    </w:p>
    <w:p w14:paraId="31E15C09" w14:textId="77777777" w:rsidR="009B56A9" w:rsidRDefault="004C0170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7FAA7016" w14:textId="56ECA8B0" w:rsidR="009B56A9" w:rsidRDefault="009B56A9">
      <w:pPr>
        <w:spacing w:after="16" w:line="259" w:lineRule="auto"/>
        <w:ind w:left="0" w:right="0" w:firstLine="0"/>
        <w:jc w:val="left"/>
      </w:pPr>
    </w:p>
    <w:p w14:paraId="3F77C51E" w14:textId="77777777" w:rsidR="00565BA4" w:rsidRDefault="00565BA4">
      <w:pPr>
        <w:spacing w:after="5" w:line="266" w:lineRule="auto"/>
        <w:ind w:left="724" w:right="721"/>
        <w:jc w:val="center"/>
        <w:rPr>
          <w:b/>
        </w:rPr>
      </w:pPr>
    </w:p>
    <w:p w14:paraId="70D1F3ED" w14:textId="77777777" w:rsidR="00565BA4" w:rsidRDefault="00565BA4">
      <w:pPr>
        <w:spacing w:after="5" w:line="266" w:lineRule="auto"/>
        <w:ind w:left="724" w:right="721"/>
        <w:jc w:val="center"/>
        <w:rPr>
          <w:b/>
        </w:rPr>
      </w:pPr>
    </w:p>
    <w:p w14:paraId="489AF560" w14:textId="77777777" w:rsidR="009B56A9" w:rsidRDefault="004C0170">
      <w:pPr>
        <w:spacing w:after="5" w:line="266" w:lineRule="auto"/>
        <w:ind w:left="724" w:right="721"/>
        <w:jc w:val="center"/>
      </w:pPr>
      <w:r>
        <w:rPr>
          <w:b/>
        </w:rPr>
        <w:t xml:space="preserve">Раздел 2. </w:t>
      </w:r>
    </w:p>
    <w:p w14:paraId="7BC4479A" w14:textId="77777777" w:rsidR="009B56A9" w:rsidRDefault="004C0170">
      <w:pPr>
        <w:spacing w:after="5"/>
        <w:ind w:left="1418" w:right="63"/>
        <w:jc w:val="left"/>
      </w:pPr>
      <w:r>
        <w:rPr>
          <w:b/>
        </w:rPr>
        <w:t xml:space="preserve">Комплекс организационно-педагогических условий </w:t>
      </w:r>
    </w:p>
    <w:p w14:paraId="727F4497" w14:textId="77777777" w:rsidR="009B56A9" w:rsidRDefault="004C0170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7774FD1" w14:textId="77777777" w:rsidR="009B56A9" w:rsidRDefault="004C0170">
      <w:pPr>
        <w:ind w:left="-15" w:right="121" w:firstLine="568"/>
      </w:pPr>
      <w:r>
        <w:rPr>
          <w:b/>
        </w:rPr>
        <w:t xml:space="preserve">Даты начала и окончания учебных периодов/этапов – </w:t>
      </w:r>
      <w:r>
        <w:t xml:space="preserve">учебный год начинается с 1 сентября и заканчивается 31 мая. </w:t>
      </w:r>
    </w:p>
    <w:p w14:paraId="573DBB3F" w14:textId="4C39CF9C" w:rsidR="009B56A9" w:rsidRDefault="004C0170">
      <w:pPr>
        <w:ind w:left="-15" w:right="152" w:firstLine="568"/>
      </w:pPr>
      <w:r>
        <w:rPr>
          <w:b/>
        </w:rPr>
        <w:lastRenderedPageBreak/>
        <w:t xml:space="preserve">Количество учебных недель – </w:t>
      </w:r>
      <w:r>
        <w:t>программа преду</w:t>
      </w:r>
      <w:r w:rsidR="00565BA4">
        <w:t>сматривает обучение в течение 37</w:t>
      </w:r>
      <w:r>
        <w:t xml:space="preserve"> недель. </w:t>
      </w:r>
    </w:p>
    <w:p w14:paraId="7645542C" w14:textId="77777777" w:rsidR="009B56A9" w:rsidRDefault="004C0170">
      <w:pPr>
        <w:ind w:left="-15" w:right="568" w:firstLine="568"/>
      </w:pPr>
      <w:r>
        <w:rPr>
          <w:b/>
        </w:rPr>
        <w:t xml:space="preserve">Продолжительность каникул – </w:t>
      </w:r>
      <w:r>
        <w:t xml:space="preserve">в период осенних и весенних каникул занятия проводятся по расписанию; в летний период организуется работа объединения по отдельной программе. </w:t>
      </w:r>
    </w:p>
    <w:p w14:paraId="5CBB1897" w14:textId="77777777" w:rsidR="009B56A9" w:rsidRDefault="004C0170">
      <w:pPr>
        <w:ind w:left="-15" w:right="0" w:firstLine="568"/>
      </w:pPr>
      <w:r>
        <w:rPr>
          <w:b/>
        </w:rPr>
        <w:t xml:space="preserve">Сроки контрольных процедур </w:t>
      </w:r>
      <w:r>
        <w:t xml:space="preserve">обозначены в календарном учебном графике. </w:t>
      </w:r>
    </w:p>
    <w:p w14:paraId="10AB3565" w14:textId="77777777" w:rsidR="009B56A9" w:rsidRDefault="009B56A9"/>
    <w:p w14:paraId="1C7549F3" w14:textId="77777777" w:rsidR="00B2191B" w:rsidRDefault="00B2191B"/>
    <w:p w14:paraId="5AA2AC0B" w14:textId="77777777" w:rsidR="00B2191B" w:rsidRDefault="00B2191B"/>
    <w:p w14:paraId="2DAF07C0" w14:textId="77777777" w:rsidR="00B2191B" w:rsidRDefault="00B2191B"/>
    <w:p w14:paraId="2EC91DDA" w14:textId="77777777" w:rsidR="00B2191B" w:rsidRDefault="00B2191B"/>
    <w:p w14:paraId="748B0A83" w14:textId="77777777" w:rsidR="00B2191B" w:rsidRDefault="00B2191B"/>
    <w:p w14:paraId="151F2706" w14:textId="77777777" w:rsidR="00B2191B" w:rsidRDefault="00B2191B"/>
    <w:p w14:paraId="6728C627" w14:textId="77777777" w:rsidR="00B2191B" w:rsidRDefault="00B2191B"/>
    <w:p w14:paraId="2246B01E" w14:textId="77777777" w:rsidR="00B2191B" w:rsidRDefault="00B2191B"/>
    <w:p w14:paraId="0CDF4299" w14:textId="77777777" w:rsidR="00B2191B" w:rsidRDefault="00B2191B"/>
    <w:p w14:paraId="6C0A96EF" w14:textId="77777777" w:rsidR="00B2191B" w:rsidRDefault="00B2191B"/>
    <w:p w14:paraId="6D4D473B" w14:textId="77777777" w:rsidR="00B2191B" w:rsidRDefault="00B2191B"/>
    <w:p w14:paraId="48B29EBD" w14:textId="77777777" w:rsidR="00B2191B" w:rsidRDefault="00B2191B"/>
    <w:p w14:paraId="07809FB1" w14:textId="77777777" w:rsidR="00B2191B" w:rsidRDefault="00B2191B"/>
    <w:p w14:paraId="6C7AF368" w14:textId="77777777" w:rsidR="00B2191B" w:rsidRDefault="00B2191B"/>
    <w:p w14:paraId="43D8E021" w14:textId="77777777" w:rsidR="00B2191B" w:rsidRDefault="00B2191B"/>
    <w:p w14:paraId="721B3BDC" w14:textId="77777777" w:rsidR="00B2191B" w:rsidRDefault="00B2191B"/>
    <w:p w14:paraId="19D45A04" w14:textId="77777777" w:rsidR="00B2191B" w:rsidRDefault="00B2191B"/>
    <w:p w14:paraId="028DFEEF" w14:textId="77777777" w:rsidR="00B2191B" w:rsidRDefault="00B2191B"/>
    <w:p w14:paraId="1C79C223" w14:textId="77777777" w:rsidR="00B2191B" w:rsidRDefault="00B2191B"/>
    <w:p w14:paraId="06196BBF" w14:textId="77777777" w:rsidR="00B2191B" w:rsidRDefault="00B2191B"/>
    <w:p w14:paraId="18473D41" w14:textId="77777777" w:rsidR="00B2191B" w:rsidRDefault="00B2191B"/>
    <w:p w14:paraId="0005A94E" w14:textId="77777777" w:rsidR="00B2191B" w:rsidRDefault="00B2191B"/>
    <w:p w14:paraId="743CBBC5" w14:textId="77777777" w:rsidR="00B2191B" w:rsidRDefault="00B2191B"/>
    <w:p w14:paraId="58FC7BBD" w14:textId="77777777" w:rsidR="00B2191B" w:rsidRDefault="00B2191B"/>
    <w:p w14:paraId="6923DD25" w14:textId="77777777" w:rsidR="00B2191B" w:rsidRDefault="00B2191B"/>
    <w:p w14:paraId="25BD8451" w14:textId="609E7E86" w:rsidR="00B2191B" w:rsidRPr="00B2191B" w:rsidRDefault="00B2191B" w:rsidP="00B2191B">
      <w:pPr>
        <w:ind w:left="0" w:firstLine="0"/>
        <w:jc w:val="center"/>
        <w:rPr>
          <w:sz w:val="36"/>
          <w:szCs w:val="36"/>
        </w:rPr>
        <w:sectPr w:rsidR="00B2191B" w:rsidRPr="00B2191B">
          <w:footerReference w:type="even" r:id="rId9"/>
          <w:footerReference w:type="default" r:id="rId10"/>
          <w:footerReference w:type="first" r:id="rId11"/>
          <w:pgSz w:w="11908" w:h="16836"/>
          <w:pgMar w:top="1185" w:right="847" w:bottom="717" w:left="1701" w:header="720" w:footer="720" w:gutter="0"/>
          <w:cols w:space="720"/>
          <w:titlePg/>
        </w:sectPr>
      </w:pPr>
      <w:proofErr w:type="spellStart"/>
      <w:r w:rsidRPr="00B2191B">
        <w:rPr>
          <w:sz w:val="36"/>
          <w:szCs w:val="36"/>
        </w:rPr>
        <w:t>ктп</w:t>
      </w:r>
      <w:proofErr w:type="spellEnd"/>
    </w:p>
    <w:tbl>
      <w:tblPr>
        <w:tblStyle w:val="TableGrid"/>
        <w:tblpPr w:leftFromText="180" w:rightFromText="180" w:vertAnchor="text" w:horzAnchor="margin" w:tblpXSpec="center" w:tblpY="652"/>
        <w:tblW w:w="10470" w:type="dxa"/>
        <w:tblInd w:w="0" w:type="dxa"/>
        <w:tblCellMar>
          <w:top w:w="6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608"/>
        <w:gridCol w:w="3680"/>
        <w:gridCol w:w="1238"/>
        <w:gridCol w:w="2378"/>
        <w:gridCol w:w="2566"/>
      </w:tblGrid>
      <w:tr w:rsidR="00CF282A" w14:paraId="42A970ED" w14:textId="77777777" w:rsidTr="00B2191B">
        <w:trPr>
          <w:trHeight w:val="652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07FAC" w14:textId="77777777" w:rsidR="00CF282A" w:rsidRDefault="00CF282A" w:rsidP="00CF282A">
            <w:pPr>
              <w:spacing w:after="25" w:line="259" w:lineRule="auto"/>
              <w:ind w:left="60" w:right="0" w:firstLine="0"/>
            </w:pPr>
            <w:r>
              <w:rPr>
                <w:b/>
              </w:rPr>
              <w:lastRenderedPageBreak/>
              <w:t xml:space="preserve">№ </w:t>
            </w:r>
          </w:p>
          <w:p w14:paraId="543ECB44" w14:textId="77777777" w:rsidR="00CF282A" w:rsidRDefault="00CF282A" w:rsidP="00CF282A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08CB1F" w14:textId="77777777" w:rsidR="00CF282A" w:rsidRDefault="00CF282A" w:rsidP="00CF282A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50873" w14:textId="77777777" w:rsidR="00CF282A" w:rsidRDefault="00CF282A" w:rsidP="00CF28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219B7" w14:textId="77777777" w:rsidR="00CF282A" w:rsidRDefault="00CF282A" w:rsidP="00CF28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Форма занятий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A15793" w14:textId="77777777" w:rsidR="00CF282A" w:rsidRDefault="00CF282A" w:rsidP="00CF282A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</w:rPr>
              <w:t xml:space="preserve">Форма контроля </w:t>
            </w:r>
          </w:p>
        </w:tc>
      </w:tr>
      <w:tr w:rsidR="00CF282A" w14:paraId="44E3D362" w14:textId="77777777" w:rsidTr="00B2191B">
        <w:trPr>
          <w:trHeight w:val="656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5E1BB8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A6A11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Введение. Техника безопасности.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A3CA57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66656" w14:textId="77777777" w:rsidR="00CF282A" w:rsidRDefault="00CF282A" w:rsidP="00CF282A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E0DF4F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беседа</w:t>
            </w:r>
            <w:r>
              <w:rPr>
                <w:b/>
              </w:rPr>
              <w:t xml:space="preserve"> </w:t>
            </w:r>
          </w:p>
        </w:tc>
      </w:tr>
      <w:tr w:rsidR="00CF282A" w14:paraId="02B31284" w14:textId="77777777" w:rsidTr="00B2191B">
        <w:trPr>
          <w:trHeight w:val="652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312FD7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0531C2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Цель и задачи курса.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2B39E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1B3EE" w14:textId="77777777" w:rsidR="00CF282A" w:rsidRDefault="00CF282A" w:rsidP="00CF282A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06AED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беседа</w:t>
            </w:r>
            <w:r>
              <w:rPr>
                <w:b/>
              </w:rPr>
              <w:t xml:space="preserve"> </w:t>
            </w:r>
          </w:p>
        </w:tc>
      </w:tr>
      <w:tr w:rsidR="00CF282A" w14:paraId="69F54300" w14:textId="77777777" w:rsidTr="00B2191B">
        <w:trPr>
          <w:trHeight w:val="656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DA14B7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598442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Начальная позиция.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337EF1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9A869" w14:textId="77777777" w:rsidR="00CF282A" w:rsidRDefault="00CF282A" w:rsidP="00CF282A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E9B37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педагогическое наблюдение</w:t>
            </w:r>
            <w:r>
              <w:rPr>
                <w:b/>
              </w:rPr>
              <w:t xml:space="preserve"> </w:t>
            </w:r>
          </w:p>
        </w:tc>
      </w:tr>
      <w:tr w:rsidR="00CF282A" w14:paraId="79E8672D" w14:textId="77777777" w:rsidTr="00B2191B">
        <w:trPr>
          <w:trHeight w:val="653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855C8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F9A06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Шахматные линии.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E48CC9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9A743" w14:textId="77777777" w:rsidR="00CF282A" w:rsidRDefault="00CF282A" w:rsidP="00CF282A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92AC4A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педагогическое наблюдение</w:t>
            </w:r>
            <w:r>
              <w:rPr>
                <w:b/>
              </w:rPr>
              <w:t xml:space="preserve"> </w:t>
            </w:r>
          </w:p>
        </w:tc>
      </w:tr>
      <w:tr w:rsidR="00CF282A" w14:paraId="4221520D" w14:textId="77777777" w:rsidTr="00B2191B">
        <w:trPr>
          <w:trHeight w:val="656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CB1072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42E339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Шахматная нотация.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3B436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53F6F" w14:textId="77777777" w:rsidR="00CF282A" w:rsidRDefault="00CF282A" w:rsidP="00CF282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F2F95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252F03AF" w14:textId="77777777" w:rsidTr="00B2191B">
        <w:trPr>
          <w:trHeight w:val="652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559E48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5F6AA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Шахматная нотация. Знание полей.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F4AEAD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DF14C" w14:textId="77777777" w:rsidR="00CF282A" w:rsidRDefault="00CF282A" w:rsidP="00CF282A">
            <w:pPr>
              <w:spacing w:after="0" w:line="259" w:lineRule="auto"/>
              <w:ind w:left="0" w:right="20" w:firstLine="0"/>
              <w:jc w:val="center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ED145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38E2BDD8" w14:textId="77777777" w:rsidTr="00B2191B">
        <w:trPr>
          <w:trHeight w:val="656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AD0C38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BA8A4C" w14:textId="77777777" w:rsidR="00CF282A" w:rsidRDefault="00CF282A" w:rsidP="00CF282A">
            <w:pPr>
              <w:spacing w:after="0" w:line="259" w:lineRule="auto"/>
              <w:ind w:left="0" w:right="0" w:firstLine="0"/>
            </w:pPr>
            <w:r>
              <w:t xml:space="preserve">Король и ферзь, ходы и взятия.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586A29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D9DF4" w14:textId="77777777" w:rsidR="00CF282A" w:rsidRDefault="00CF282A" w:rsidP="00CF282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18B89" w14:textId="77777777" w:rsidR="00CF282A" w:rsidRDefault="00CF282A" w:rsidP="00CF282A">
            <w:pPr>
              <w:spacing w:after="0" w:line="259" w:lineRule="auto"/>
              <w:ind w:left="0" w:right="0" w:firstLine="0"/>
            </w:pPr>
            <w:r>
              <w:t>опрос в ходе беседы</w:t>
            </w:r>
            <w:r>
              <w:rPr>
                <w:b/>
              </w:rPr>
              <w:t xml:space="preserve"> </w:t>
            </w:r>
          </w:p>
        </w:tc>
      </w:tr>
      <w:tr w:rsidR="00CF282A" w14:paraId="7F35C003" w14:textId="77777777" w:rsidTr="00B2191B">
        <w:trPr>
          <w:trHeight w:val="652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9CE59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E2617" w14:textId="77777777" w:rsidR="00CF282A" w:rsidRDefault="00CF282A" w:rsidP="00CF282A">
            <w:pPr>
              <w:spacing w:after="0" w:line="259" w:lineRule="auto"/>
              <w:ind w:left="0" w:right="0" w:firstLine="0"/>
            </w:pPr>
            <w:r>
              <w:t xml:space="preserve">Король и ферзь, ходы и взятия.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5820A4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8F6B6" w14:textId="77777777" w:rsidR="00CF282A" w:rsidRDefault="00CF282A" w:rsidP="00CF282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D9ABB" w14:textId="77777777" w:rsidR="00CF282A" w:rsidRDefault="00CF282A" w:rsidP="00CF282A">
            <w:pPr>
              <w:spacing w:after="0" w:line="259" w:lineRule="auto"/>
              <w:ind w:left="0" w:right="0" w:firstLine="0"/>
            </w:pPr>
            <w:r>
              <w:t>опрос в ходе беседы</w:t>
            </w:r>
            <w:r>
              <w:rPr>
                <w:b/>
              </w:rPr>
              <w:t xml:space="preserve"> </w:t>
            </w:r>
          </w:p>
        </w:tc>
      </w:tr>
      <w:tr w:rsidR="00CF282A" w14:paraId="2AD13737" w14:textId="77777777" w:rsidTr="00B2191B">
        <w:trPr>
          <w:trHeight w:val="657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142940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7F6753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Ладья и слон, ходы и взятия.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BA447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CA42CA" w14:textId="77777777" w:rsidR="00CF282A" w:rsidRDefault="00CF282A" w:rsidP="00CF282A">
            <w:pPr>
              <w:spacing w:after="0" w:line="259" w:lineRule="auto"/>
              <w:ind w:left="0" w:right="70" w:firstLine="0"/>
              <w:jc w:val="center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70F0C2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тестирование</w:t>
            </w:r>
            <w:r>
              <w:rPr>
                <w:b/>
              </w:rPr>
              <w:t xml:space="preserve"> </w:t>
            </w:r>
          </w:p>
        </w:tc>
      </w:tr>
      <w:tr w:rsidR="00CF282A" w14:paraId="2E3B996C" w14:textId="77777777" w:rsidTr="00B2191B">
        <w:trPr>
          <w:trHeight w:val="652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4012D2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1ED3F6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Ладья и слон, ходы и взятия.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65DC2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37A9B3" w14:textId="77777777" w:rsidR="00CF282A" w:rsidRDefault="00CF282A" w:rsidP="00CF282A">
            <w:pPr>
              <w:spacing w:after="0" w:line="259" w:lineRule="auto"/>
              <w:ind w:left="0" w:right="70" w:firstLine="0"/>
              <w:jc w:val="center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762A24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тестирование</w:t>
            </w:r>
            <w:r>
              <w:rPr>
                <w:b/>
              </w:rPr>
              <w:t xml:space="preserve"> </w:t>
            </w:r>
          </w:p>
        </w:tc>
      </w:tr>
      <w:tr w:rsidR="00CF282A" w14:paraId="0EC68785" w14:textId="77777777" w:rsidTr="00B2191B">
        <w:trPr>
          <w:trHeight w:val="657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97EE7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64660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Конь ходы и взятие.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C69E47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B2D59E" w14:textId="77777777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BA07B5" w14:textId="77777777" w:rsidR="00CF282A" w:rsidRDefault="00CF282A" w:rsidP="00CF282A">
            <w:pPr>
              <w:spacing w:after="0" w:line="259" w:lineRule="auto"/>
              <w:ind w:left="0" w:right="0" w:firstLine="0"/>
            </w:pPr>
            <w:r>
              <w:t xml:space="preserve">опрос в ходе беседы </w:t>
            </w:r>
          </w:p>
        </w:tc>
      </w:tr>
      <w:tr w:rsidR="00CF282A" w14:paraId="2C12C11D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9A7D8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901F4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Конь ходы и взятие.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CCA7B" w14:textId="7777777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0862F" w14:textId="77777777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88714" w14:textId="7777777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тестирование </w:t>
            </w:r>
          </w:p>
        </w:tc>
      </w:tr>
      <w:tr w:rsidR="00CF282A" w14:paraId="34221ABB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7DFC8" w14:textId="18369C5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0DAE3" w14:textId="0218645D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Пешка ходы и взятие, виды пешек.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AA317F" w14:textId="7CCF0472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9B8DE" w14:textId="2CEA8041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75ED6C" w14:textId="3B470B51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CF282A" w14:paraId="1D5B87E3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F4F98C" w14:textId="5B78DF43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67860" w14:textId="4719F856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Пешка ходы и взятие, виды пешек.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14F947" w14:textId="4A58E3C4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C031F" w14:textId="4F26BEF4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06626" w14:textId="1C786DEF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CF282A" w14:paraId="684D3957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1F6F01" w14:textId="759DA2C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2651C" w14:textId="3B7ACD3D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Начало партии.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DC4A8" w14:textId="71207D4A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E2091" w14:textId="067381D0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45C13" w14:textId="1847BAD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462809B8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8282C0" w14:textId="0909BAFA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EE174" w14:textId="5556C835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Начало партии, тактика игры, обмен, стратегия.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7C19F3" w14:textId="7D4B8CB7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C4DF4" w14:textId="56624529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758D7" w14:textId="13041954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12C0F623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0D6560" w14:textId="0FAF511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6F1FD" w14:textId="53C6B7EB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Правильный размен фигур.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AE2FC8" w14:textId="098AA70A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BE054" w14:textId="2736D6FE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89B3BB" w14:textId="7DE29620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CF282A" w14:paraId="1BBBB926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7DCF3" w14:textId="0BBAABF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42A6D" w14:textId="1363EF4F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Правильный размен фигур. Оценка позиции.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C4A66" w14:textId="7BE07599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F0ABC" w14:textId="6D0C6EDB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0BCCC6" w14:textId="1105C691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CF282A" w14:paraId="30EE5647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61A49D" w14:textId="4270C0F4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4FEFD" w14:textId="7AA729D7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Пешечное превращение и взятие на проходе.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E71596" w14:textId="79FD137D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40810" w14:textId="7CE1A24F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62F39" w14:textId="771CB34C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короткой позиции </w:t>
            </w:r>
          </w:p>
        </w:tc>
      </w:tr>
      <w:tr w:rsidR="00CF282A" w14:paraId="7E126971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FE1E06" w14:textId="23641F92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299F5" w14:textId="531BDFE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Пешечное превращение и взятие на проходе.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69144F" w14:textId="6F69A623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CFF66" w14:textId="43178B45" w:rsidR="00CF282A" w:rsidRDefault="00CF282A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EF10D" w14:textId="7946A7F6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короткой позиции </w:t>
            </w:r>
          </w:p>
        </w:tc>
      </w:tr>
      <w:tr w:rsidR="00CF282A" w14:paraId="21688C68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9A0566" w14:textId="42DF488C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CE037B" w14:textId="0AEF09BD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Рокировка.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684EF8" w14:textId="0F555A33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AA25EF" w14:textId="58721564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7E1140" w14:textId="2BAB8661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CF282A" w14:paraId="696A4947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35BA8B" w14:textId="2D8A1BE2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422C1B" w14:textId="265C86F1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Рокировка.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2D7D6" w14:textId="46B19D39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EDFEB" w14:textId="26E96D19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11689" w14:textId="640B264E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опрос в ходе беседы</w:t>
            </w:r>
            <w:r>
              <w:rPr>
                <w:b/>
              </w:rPr>
              <w:t xml:space="preserve"> </w:t>
            </w:r>
          </w:p>
        </w:tc>
      </w:tr>
      <w:tr w:rsidR="00CF282A" w14:paraId="1AA2B228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86505B" w14:textId="6E996D8A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C566AF" w14:textId="0F0C2C24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Рокировка.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01272E" w14:textId="61060EDC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490739" w14:textId="4074E716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6E4C2" w14:textId="5FD216AD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49663919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8C1CE1" w14:textId="71A950FE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C9A5C" w14:textId="0795031C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Рокировка: 5 правил, когда не возможна рокировка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FAA539" w14:textId="7AA4ECC2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A14177" w14:textId="241BD965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95031" w14:textId="5B6FC88A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CF282A" w14:paraId="34C0E228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B02FE" w14:textId="66B0F152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DEBF16" w14:textId="2D26B9FF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Патовые комбинации.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558FB9" w14:textId="41BA31FF" w:rsidR="00CF282A" w:rsidRDefault="00CF282A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779927" w14:textId="1F1CCC9F" w:rsidR="00CF282A" w:rsidRDefault="00CF282A" w:rsidP="00CF282A">
            <w:pPr>
              <w:spacing w:after="0" w:line="259" w:lineRule="auto"/>
              <w:ind w:left="20" w:right="0" w:firstLine="0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B4B34" w14:textId="2EE2A018" w:rsidR="00CF282A" w:rsidRDefault="00CF282A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беседы. </w:t>
            </w:r>
          </w:p>
        </w:tc>
      </w:tr>
      <w:tr w:rsidR="00B2191B" w14:paraId="4877156A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D9A78" w14:textId="65381685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5BA629" w14:textId="33C4CE2C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Патовые комбинации.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2786A" w14:textId="2026505E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26EB8" w14:textId="78E5EC94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E7E7C" w14:textId="27B1E01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беседы. </w:t>
            </w:r>
          </w:p>
        </w:tc>
      </w:tr>
      <w:tr w:rsidR="00B2191B" w14:paraId="460DC2EB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03064" w14:textId="18FB7FC0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D2BCC" w14:textId="03609C1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Три стадии шахматной партии.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85DED1" w14:textId="2C506F01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1CA20" w14:textId="24BF34A2" w:rsidR="00B2191B" w:rsidRDefault="00B2191B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3EB11" w14:textId="5652F85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короткой позиции </w:t>
            </w:r>
          </w:p>
        </w:tc>
      </w:tr>
      <w:tr w:rsidR="00B2191B" w14:paraId="56F56AE4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933CA" w14:textId="20129787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48E65" w14:textId="044BE2B3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Три стадии шахматной партии.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79382" w14:textId="6E449988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29B66" w14:textId="58C2F290" w:rsidR="00B2191B" w:rsidRDefault="00B2191B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Занятиепрактикум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0623C" w14:textId="49E05767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короткой позиции </w:t>
            </w:r>
          </w:p>
        </w:tc>
      </w:tr>
      <w:tr w:rsidR="00B2191B" w14:paraId="7BA27FBE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CED283" w14:textId="240B99FB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EB061" w14:textId="6C1F099F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и игра с шахматными часами.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1315D" w14:textId="7DC117FD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F7223" w14:textId="73C22F3B" w:rsidR="00B2191B" w:rsidRDefault="00B2191B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A68C8" w14:textId="7B9AE10B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опрос в ходе беседы</w:t>
            </w:r>
            <w:r>
              <w:rPr>
                <w:b/>
              </w:rPr>
              <w:t xml:space="preserve"> </w:t>
            </w:r>
          </w:p>
        </w:tc>
      </w:tr>
      <w:tr w:rsidR="00B2191B" w14:paraId="7047953E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3AB8F3" w14:textId="05356B9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5FDEB" w14:textId="6D6CD093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и игра с шахматными часами.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7B10AF" w14:textId="028A8002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C1491" w14:textId="165D6FB9" w:rsidR="00B2191B" w:rsidRDefault="00B2191B" w:rsidP="00CF282A">
            <w:pPr>
              <w:spacing w:after="0" w:line="259" w:lineRule="auto"/>
              <w:ind w:left="20" w:right="0" w:firstLine="0"/>
            </w:pPr>
            <w:proofErr w:type="spellStart"/>
            <w:r>
              <w:t>Лекциядиалог</w:t>
            </w:r>
            <w:proofErr w:type="spellEnd"/>
            <w:r>
              <w:t xml:space="preserve">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EDD66A" w14:textId="1993B905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опрос в ходе беседы</w:t>
            </w:r>
            <w:r>
              <w:rPr>
                <w:b/>
              </w:rPr>
              <w:t xml:space="preserve"> </w:t>
            </w:r>
          </w:p>
        </w:tc>
      </w:tr>
      <w:tr w:rsidR="00B2191B" w14:paraId="16953630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555EDE" w14:textId="754C7C3E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253905" w14:textId="12474831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Жертва фигуры.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974DF" w14:textId="53A94868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552D3" w14:textId="204B97FF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72AE3" w14:textId="0F12DFCA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B2191B" w14:paraId="3FAB2BE9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E875D" w14:textId="24C04DE8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0BC0D8" w14:textId="007982F8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Жертва фигуры.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F1F1F1" w14:textId="50A214B9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DB6B5D" w14:textId="7501D2A0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2AD31" w14:textId="61FA2C20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B2191B" w14:paraId="664D5603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D828F" w14:textId="3FE99D96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68623" w14:textId="004F5DEF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Мат в один ход.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14AC8D" w14:textId="7FD35683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2C9422" w14:textId="69AAE4BD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3BC04E" w14:textId="5C160658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B2191B" w14:paraId="352CB81A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3A0CB" w14:textId="0F9F7F16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AC67E8" w14:textId="74DB26F6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Мат в один ход.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B1929" w14:textId="16729F82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A0E043" w14:textId="465E06AF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Игра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C81DD1" w14:textId="203333DA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опрос в ходе беседы </w:t>
            </w:r>
          </w:p>
        </w:tc>
      </w:tr>
      <w:tr w:rsidR="00B2191B" w14:paraId="3696204F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60AFA3" w14:textId="38625675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EFE05" w14:textId="2F9BA597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Логические игры.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A3EA25" w14:textId="012C5898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A6FAB" w14:textId="1D4F5E51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AF859" w14:textId="08E20B8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педагогическое наблюдение </w:t>
            </w:r>
          </w:p>
        </w:tc>
      </w:tr>
      <w:tr w:rsidR="00B2191B" w14:paraId="37F2795D" w14:textId="77777777" w:rsidTr="00B2191B">
        <w:trPr>
          <w:trHeight w:val="328"/>
        </w:trPr>
        <w:tc>
          <w:tcPr>
            <w:tcW w:w="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DF9ED6" w14:textId="6C26BBED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DD2347" w14:textId="25045674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Логические игры. 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9F2E3A" w14:textId="32757496" w:rsidR="00B2191B" w:rsidRDefault="00B2191B" w:rsidP="00CF282A">
            <w:pPr>
              <w:spacing w:after="0" w:line="259" w:lineRule="auto"/>
              <w:ind w:left="0" w:right="78" w:firstLine="0"/>
              <w:jc w:val="center"/>
            </w:pPr>
            <w:r>
              <w:t>1</w:t>
            </w:r>
          </w:p>
        </w:tc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D3794" w14:textId="5F066D2A" w:rsidR="00B2191B" w:rsidRDefault="00B2191B" w:rsidP="00CF282A">
            <w:pPr>
              <w:spacing w:after="0" w:line="259" w:lineRule="auto"/>
              <w:ind w:left="20" w:right="0" w:firstLine="0"/>
            </w:pPr>
            <w:r>
              <w:t xml:space="preserve">Мастер-класс 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A1C74" w14:textId="1496D9D3" w:rsidR="00B2191B" w:rsidRDefault="00B2191B" w:rsidP="00CF282A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короткой позиции. </w:t>
            </w:r>
          </w:p>
        </w:tc>
      </w:tr>
    </w:tbl>
    <w:p w14:paraId="0A0306E2" w14:textId="77777777" w:rsidR="009B56A9" w:rsidRDefault="009B56A9">
      <w:pPr>
        <w:spacing w:after="0" w:line="259" w:lineRule="auto"/>
        <w:ind w:left="-1133" w:right="10387" w:firstLine="0"/>
        <w:jc w:val="left"/>
      </w:pPr>
    </w:p>
    <w:p w14:paraId="0654C52B" w14:textId="77777777" w:rsidR="009B56A9" w:rsidRDefault="004C0170">
      <w:pPr>
        <w:spacing w:after="5" w:line="266" w:lineRule="auto"/>
        <w:ind w:left="724" w:right="722"/>
        <w:jc w:val="center"/>
      </w:pPr>
      <w:r>
        <w:rPr>
          <w:b/>
        </w:rPr>
        <w:t xml:space="preserve">Условия реализации программы </w:t>
      </w:r>
    </w:p>
    <w:p w14:paraId="7D1CBC16" w14:textId="77777777" w:rsidR="009B56A9" w:rsidRDefault="004C0170">
      <w:pPr>
        <w:spacing w:after="5"/>
        <w:ind w:left="2199" w:right="63"/>
        <w:jc w:val="left"/>
      </w:pPr>
      <w:r>
        <w:rPr>
          <w:b/>
        </w:rPr>
        <w:t>Материально-техническое обеспечение</w:t>
      </w:r>
      <w:r>
        <w:t xml:space="preserve"> </w:t>
      </w:r>
    </w:p>
    <w:p w14:paraId="5268A468" w14:textId="77777777" w:rsidR="009B56A9" w:rsidRDefault="004C0170">
      <w:pPr>
        <w:numPr>
          <w:ilvl w:val="0"/>
          <w:numId w:val="16"/>
        </w:numPr>
        <w:ind w:right="250" w:hanging="284"/>
      </w:pPr>
      <w:r>
        <w:lastRenderedPageBreak/>
        <w:t xml:space="preserve">магнитная демонстрационная доска с магнитными фигурами - 1 штука; </w:t>
      </w:r>
    </w:p>
    <w:p w14:paraId="137812E9" w14:textId="77777777" w:rsidR="009B56A9" w:rsidRDefault="004C0170">
      <w:pPr>
        <w:numPr>
          <w:ilvl w:val="0"/>
          <w:numId w:val="16"/>
        </w:numPr>
        <w:ind w:right="250" w:hanging="284"/>
      </w:pPr>
      <w:r>
        <w:t xml:space="preserve">шахматные часы – 8 штук; </w:t>
      </w:r>
    </w:p>
    <w:p w14:paraId="007A220E" w14:textId="77777777" w:rsidR="009B56A9" w:rsidRDefault="004C0170">
      <w:pPr>
        <w:numPr>
          <w:ilvl w:val="0"/>
          <w:numId w:val="16"/>
        </w:numPr>
        <w:ind w:right="250" w:hanging="284"/>
      </w:pPr>
      <w:r>
        <w:t xml:space="preserve">словарь шахматных терминов; </w:t>
      </w:r>
    </w:p>
    <w:p w14:paraId="68792968" w14:textId="77777777" w:rsidR="009B56A9" w:rsidRDefault="004C0170">
      <w:pPr>
        <w:numPr>
          <w:ilvl w:val="0"/>
          <w:numId w:val="16"/>
        </w:numPr>
        <w:ind w:right="250" w:hanging="284"/>
      </w:pPr>
      <w:r>
        <w:t xml:space="preserve">комплекты шахматных фигур с досками – 10штук;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ноутбук. </w:t>
      </w:r>
    </w:p>
    <w:p w14:paraId="0B366F13" w14:textId="77777777" w:rsidR="009B56A9" w:rsidRDefault="004C0170">
      <w:pPr>
        <w:spacing w:after="5"/>
        <w:ind w:left="716" w:right="63"/>
        <w:jc w:val="left"/>
      </w:pPr>
      <w:r>
        <w:rPr>
          <w:b/>
        </w:rPr>
        <w:t xml:space="preserve">Кадровое обеспечение </w:t>
      </w:r>
    </w:p>
    <w:p w14:paraId="424FE73F" w14:textId="77777777" w:rsidR="009B56A9" w:rsidRDefault="004C0170">
      <w:pPr>
        <w:ind w:left="-15" w:right="0" w:firstLine="708"/>
      </w:pPr>
      <w:r>
        <w:t xml:space="preserve">Для успешной реализации программы «Шахматы» на отделении работает педагог с высшим специальным образованием.  </w:t>
      </w:r>
    </w:p>
    <w:p w14:paraId="0E673056" w14:textId="77777777" w:rsidR="009B56A9" w:rsidRDefault="004C0170">
      <w:pPr>
        <w:spacing w:after="5"/>
        <w:ind w:left="716" w:right="63"/>
        <w:jc w:val="left"/>
      </w:pPr>
      <w:r>
        <w:rPr>
          <w:b/>
        </w:rPr>
        <w:t xml:space="preserve">Формы аттестации </w:t>
      </w:r>
    </w:p>
    <w:p w14:paraId="27B5FB8E" w14:textId="77777777" w:rsidR="009B56A9" w:rsidRDefault="004C0170">
      <w:pPr>
        <w:ind w:left="-15" w:right="705" w:firstLine="708"/>
      </w:pPr>
      <w:proofErr w:type="gramStart"/>
      <w:r>
        <w:t>Оценка образовательных результатов обучающихся по дополнительной общеобразовательной общеразвивающей программе носит вариативный характер, так как программа направлена на формирование у обучающихся стремления к дальнейшему познанию себя, поиску новых возможностей для реализации собственного потенциала.</w:t>
      </w:r>
      <w:proofErr w:type="gramEnd"/>
      <w:r>
        <w:t xml:space="preserve"> Предусматривает выполнение разбора партий, умение играть по всем турнирным профессиональным правилам, выполнение игровых логических заданий</w:t>
      </w:r>
      <w:r>
        <w:rPr>
          <w:i/>
        </w:rPr>
        <w:t>.</w:t>
      </w:r>
      <w:r>
        <w:t xml:space="preserve">  </w:t>
      </w:r>
    </w:p>
    <w:p w14:paraId="0B8045CA" w14:textId="77777777" w:rsidR="009B56A9" w:rsidRDefault="004C0170">
      <w:pPr>
        <w:ind w:left="-15" w:right="714" w:firstLine="708"/>
      </w:pPr>
      <w:r>
        <w:t xml:space="preserve">Педагогический контроль включает в себя педагогические методики. Комплекс методик направлен на определение уровня усвоения программного материала, степень сформированности умений осваивать новые виды деятельности, развитие коммуникативных способностей, рост личностного и социального развития обучающегося. </w:t>
      </w:r>
    </w:p>
    <w:p w14:paraId="530209A2" w14:textId="77777777" w:rsidR="009B56A9" w:rsidRDefault="004C0170">
      <w:pPr>
        <w:ind w:left="-15" w:right="711" w:firstLine="708"/>
      </w:pPr>
      <w:r>
        <w:t xml:space="preserve"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даёт возможность отслеживать динамику роста знаний, умений и навыков, позволяет строить для каждого обучающегося его индивидуальный путь развития. На основе полученной информации педагог вносит соответствующие коррективы в учебный процесс. </w:t>
      </w:r>
    </w:p>
    <w:p w14:paraId="10386EFC" w14:textId="77777777" w:rsidR="009B56A9" w:rsidRDefault="004C0170">
      <w:pPr>
        <w:ind w:left="-15" w:right="712" w:firstLine="708"/>
      </w:pPr>
      <w:r>
        <w:t xml:space="preserve"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 </w:t>
      </w:r>
    </w:p>
    <w:p w14:paraId="600678EF" w14:textId="77777777" w:rsidR="009B56A9" w:rsidRDefault="004C0170">
      <w:pPr>
        <w:spacing w:after="5" w:line="266" w:lineRule="auto"/>
        <w:ind w:left="724" w:right="718"/>
        <w:jc w:val="center"/>
      </w:pPr>
      <w:r>
        <w:rPr>
          <w:b/>
        </w:rPr>
        <w:t xml:space="preserve">Оценочные материалы </w:t>
      </w:r>
    </w:p>
    <w:p w14:paraId="735A5C49" w14:textId="77777777" w:rsidR="009B56A9" w:rsidRDefault="004C0170">
      <w:pPr>
        <w:ind w:left="-15" w:right="0" w:firstLine="708"/>
      </w:pPr>
      <w:r>
        <w:t xml:space="preserve">Оценка знаний, умений и навыков, приобретённых в процессе обучения, является основой при отслеживании результатов работы.  </w:t>
      </w:r>
    </w:p>
    <w:tbl>
      <w:tblPr>
        <w:tblStyle w:val="TableGrid"/>
        <w:tblW w:w="9575" w:type="dxa"/>
        <w:tblInd w:w="-108" w:type="dxa"/>
        <w:tblCellMar>
          <w:top w:w="63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500"/>
        <w:gridCol w:w="2537"/>
        <w:gridCol w:w="3849"/>
        <w:gridCol w:w="2689"/>
      </w:tblGrid>
      <w:tr w:rsidR="009B56A9" w14:paraId="1153303B" w14:textId="77777777">
        <w:trPr>
          <w:trHeight w:val="65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35933" w14:textId="77777777" w:rsidR="009B56A9" w:rsidRDefault="004C017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D1DCF4" w14:textId="77777777" w:rsidR="009B56A9" w:rsidRDefault="004C0170">
            <w:pPr>
              <w:spacing w:after="0" w:line="259" w:lineRule="auto"/>
              <w:ind w:left="173" w:right="0" w:firstLine="0"/>
              <w:jc w:val="left"/>
            </w:pPr>
            <w:r>
              <w:rPr>
                <w:b/>
              </w:rPr>
              <w:t xml:space="preserve">Виды контроля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67E57" w14:textId="77777777" w:rsidR="009B56A9" w:rsidRDefault="004C017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Контролируемые знания, умения, навыки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9B9A2" w14:textId="77777777" w:rsidR="009B56A9" w:rsidRDefault="004C0170">
            <w:pPr>
              <w:spacing w:after="0" w:line="259" w:lineRule="auto"/>
              <w:ind w:left="169" w:right="0" w:firstLine="0"/>
              <w:jc w:val="left"/>
            </w:pPr>
            <w:r>
              <w:rPr>
                <w:b/>
              </w:rPr>
              <w:t xml:space="preserve">Форма контроля </w:t>
            </w:r>
          </w:p>
        </w:tc>
      </w:tr>
      <w:tr w:rsidR="009B56A9" w14:paraId="620398A5" w14:textId="77777777">
        <w:trPr>
          <w:trHeight w:val="9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DF9A3" w14:textId="77777777" w:rsidR="009B56A9" w:rsidRDefault="004C0170">
            <w:pPr>
              <w:spacing w:after="0" w:line="259" w:lineRule="auto"/>
              <w:ind w:left="72" w:right="0" w:firstLine="0"/>
              <w:jc w:val="left"/>
            </w:pPr>
            <w:r>
              <w:t xml:space="preserve">1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0EB083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Предварительный контроль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68AAD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>Шахматная доска, шахматные фигуры, их ходы, шахматная нотация, элементы шахмат-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2D6B5" w14:textId="77777777" w:rsidR="009B56A9" w:rsidRDefault="004C0170">
            <w:pPr>
              <w:spacing w:after="0" w:line="259" w:lineRule="auto"/>
              <w:ind w:left="0" w:right="378" w:firstLine="0"/>
            </w:pPr>
            <w:r>
              <w:t xml:space="preserve">Индивидуально, в ходе шахматного турнира. </w:t>
            </w:r>
          </w:p>
        </w:tc>
      </w:tr>
    </w:tbl>
    <w:p w14:paraId="3F03E94E" w14:textId="77777777" w:rsidR="009B56A9" w:rsidRDefault="004C017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6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537"/>
        <w:gridCol w:w="3849"/>
        <w:gridCol w:w="2689"/>
      </w:tblGrid>
      <w:tr w:rsidR="009B56A9" w14:paraId="2AFA2DC2" w14:textId="77777777">
        <w:trPr>
          <w:trHeight w:val="332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A21D7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0FA0A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52FAB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ной партии.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28B63" w14:textId="77777777" w:rsidR="009B56A9" w:rsidRDefault="009B56A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B56A9" w14:paraId="09C4E907" w14:textId="77777777">
        <w:trPr>
          <w:trHeight w:val="9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BA2851" w14:textId="77777777" w:rsidR="009B56A9" w:rsidRDefault="004C0170">
            <w:pPr>
              <w:spacing w:after="0" w:line="259" w:lineRule="auto"/>
              <w:ind w:left="72" w:right="0" w:firstLine="0"/>
              <w:jc w:val="left"/>
            </w:pPr>
            <w:r>
              <w:t xml:space="preserve">2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A99826" w14:textId="77777777" w:rsidR="009B56A9" w:rsidRDefault="004C0170">
            <w:pPr>
              <w:spacing w:after="0" w:line="259" w:lineRule="auto"/>
              <w:ind w:left="0" w:right="0" w:firstLine="0"/>
            </w:pPr>
            <w:r>
              <w:t xml:space="preserve">Текущий контроль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EB2C9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Элементы шахматной партии, правила поведения во время турнира.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D9FB7" w14:textId="77777777" w:rsidR="009B56A9" w:rsidRDefault="004C0170">
            <w:pPr>
              <w:spacing w:after="0" w:line="259" w:lineRule="auto"/>
              <w:ind w:left="0" w:right="350" w:firstLine="0"/>
            </w:pPr>
            <w:r>
              <w:t xml:space="preserve">Индивидуально, в ходе шахматного турнира. </w:t>
            </w:r>
          </w:p>
        </w:tc>
      </w:tr>
      <w:tr w:rsidR="009B56A9" w14:paraId="5F2F293E" w14:textId="77777777">
        <w:trPr>
          <w:trHeight w:val="976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2C7833" w14:textId="77777777" w:rsidR="009B56A9" w:rsidRDefault="004C0170">
            <w:pPr>
              <w:spacing w:after="0" w:line="259" w:lineRule="auto"/>
              <w:ind w:left="72" w:right="0" w:firstLine="0"/>
              <w:jc w:val="left"/>
            </w:pPr>
            <w:r>
              <w:t xml:space="preserve">3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0C2161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972CF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Элементы шахматной партии, правила поведения во время турнира.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66509B" w14:textId="77777777" w:rsidR="009B56A9" w:rsidRDefault="004C0170">
            <w:pPr>
              <w:spacing w:after="0" w:line="259" w:lineRule="auto"/>
              <w:ind w:left="0" w:right="350" w:firstLine="0"/>
            </w:pPr>
            <w:r>
              <w:t xml:space="preserve">Индивидуально, в ходе шахматного турнира. </w:t>
            </w:r>
          </w:p>
        </w:tc>
      </w:tr>
      <w:tr w:rsidR="009B56A9" w14:paraId="0D8A19E7" w14:textId="77777777">
        <w:trPr>
          <w:trHeight w:val="980"/>
        </w:trPr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4E0EAF" w14:textId="77777777" w:rsidR="009B56A9" w:rsidRDefault="004C0170">
            <w:pPr>
              <w:spacing w:after="0" w:line="259" w:lineRule="auto"/>
              <w:ind w:left="72" w:right="0" w:firstLine="0"/>
              <w:jc w:val="left"/>
            </w:pPr>
            <w:r>
              <w:t xml:space="preserve">4 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961D46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Итоговая аттестация </w:t>
            </w:r>
          </w:p>
        </w:tc>
        <w:tc>
          <w:tcPr>
            <w:tcW w:w="3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DEE21" w14:textId="77777777" w:rsidR="009B56A9" w:rsidRDefault="004C0170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шахматной тактики, участие в турнире, использование шахматной литературы. </w:t>
            </w:r>
          </w:p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550D0" w14:textId="77777777" w:rsidR="009B56A9" w:rsidRDefault="004C0170">
            <w:pPr>
              <w:spacing w:after="0" w:line="259" w:lineRule="auto"/>
              <w:ind w:left="0" w:right="350" w:firstLine="0"/>
            </w:pPr>
            <w:r>
              <w:t xml:space="preserve">Индивидуально, в ходе шахматного турнира. </w:t>
            </w:r>
          </w:p>
        </w:tc>
      </w:tr>
    </w:tbl>
    <w:p w14:paraId="06105A56" w14:textId="77777777" w:rsidR="009B56A9" w:rsidRDefault="004C0170">
      <w:pPr>
        <w:spacing w:after="27" w:line="259" w:lineRule="auto"/>
        <w:ind w:left="708" w:right="0" w:firstLine="0"/>
        <w:jc w:val="left"/>
      </w:pPr>
      <w:r>
        <w:rPr>
          <w:b/>
        </w:rPr>
        <w:t xml:space="preserve"> </w:t>
      </w:r>
    </w:p>
    <w:p w14:paraId="3C66372F" w14:textId="77777777" w:rsidR="009B56A9" w:rsidRDefault="004C0170">
      <w:pPr>
        <w:spacing w:after="5" w:line="266" w:lineRule="auto"/>
        <w:ind w:left="724" w:right="12"/>
        <w:jc w:val="center"/>
      </w:pPr>
      <w:r>
        <w:rPr>
          <w:b/>
        </w:rPr>
        <w:t xml:space="preserve">Методические материалы </w:t>
      </w:r>
    </w:p>
    <w:p w14:paraId="385FEAC7" w14:textId="77777777" w:rsidR="009B56A9" w:rsidRDefault="004C0170">
      <w:pPr>
        <w:ind w:left="-15" w:right="0" w:firstLine="708"/>
      </w:pPr>
      <w:r>
        <w:t xml:space="preserve">В процессе обучения используются следующие методы: </w:t>
      </w:r>
      <w:proofErr w:type="gramStart"/>
      <w:r>
        <w:t>словесный</w:t>
      </w:r>
      <w:proofErr w:type="gramEnd"/>
      <w:r>
        <w:t xml:space="preserve">, наглядный, практический, игровой, объяснительно-иллюстративный, деятельностный. </w:t>
      </w:r>
    </w:p>
    <w:p w14:paraId="52BEB2ED" w14:textId="77777777" w:rsidR="009B56A9" w:rsidRDefault="004C0170">
      <w:pPr>
        <w:spacing w:after="36"/>
        <w:ind w:left="718" w:right="0"/>
      </w:pPr>
      <w:r>
        <w:t>В процессе обучения используются следующие технологии:</w:t>
      </w:r>
      <w:r>
        <w:rPr>
          <w:b/>
        </w:rPr>
        <w:t xml:space="preserve">  </w:t>
      </w:r>
    </w:p>
    <w:p w14:paraId="78E317BE" w14:textId="77777777" w:rsidR="009B56A9" w:rsidRDefault="004C0170">
      <w:pPr>
        <w:numPr>
          <w:ilvl w:val="0"/>
          <w:numId w:val="17"/>
        </w:numPr>
        <w:ind w:right="0" w:hanging="424"/>
      </w:pPr>
      <w:r>
        <w:t xml:space="preserve">личностно-ориентированные; </w:t>
      </w:r>
    </w:p>
    <w:p w14:paraId="3B12D892" w14:textId="77777777" w:rsidR="009B56A9" w:rsidRDefault="004C0170">
      <w:pPr>
        <w:numPr>
          <w:ilvl w:val="0"/>
          <w:numId w:val="17"/>
        </w:numPr>
        <w:ind w:right="0" w:hanging="424"/>
      </w:pPr>
      <w:r>
        <w:t xml:space="preserve">коммуникативные; </w:t>
      </w:r>
    </w:p>
    <w:p w14:paraId="5D0B3F51" w14:textId="77777777" w:rsidR="009B56A9" w:rsidRDefault="004C0170">
      <w:pPr>
        <w:numPr>
          <w:ilvl w:val="0"/>
          <w:numId w:val="17"/>
        </w:numPr>
        <w:spacing w:after="2" w:line="278" w:lineRule="auto"/>
        <w:ind w:right="0" w:hanging="424"/>
      </w:pPr>
      <w:r>
        <w:t xml:space="preserve">информационно-коммуникационные;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proofErr w:type="spellStart"/>
      <w:r>
        <w:t>здоровьесберегающие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игровые. </w:t>
      </w:r>
    </w:p>
    <w:p w14:paraId="1388DDF2" w14:textId="77777777" w:rsidR="009B56A9" w:rsidRDefault="004C0170">
      <w:pPr>
        <w:ind w:left="-15" w:right="0" w:firstLine="708"/>
      </w:pPr>
      <w:proofErr w:type="gramStart"/>
      <w:r>
        <w:t>Необходимым условием организации занятий является психологическая комфортность обучающихся, обеспечивающая их эмоциональное благополучие.</w:t>
      </w:r>
      <w:proofErr w:type="gramEnd"/>
      <w:r>
        <w:t xml:space="preserve"> Атмосфера доброжелательности, вера в силы ребёнка, индивидуальный подход, создание ситуации успеха необходимы не только для познавательного развития, но и для нормального психофизиологического состояния. </w:t>
      </w:r>
    </w:p>
    <w:p w14:paraId="04B74663" w14:textId="77777777" w:rsidR="009B56A9" w:rsidRDefault="004C0170">
      <w:pPr>
        <w:ind w:left="718" w:right="5007"/>
      </w:pPr>
      <w:r>
        <w:lastRenderedPageBreak/>
        <w:t xml:space="preserve">Алгоритм учебного занятия: </w:t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Вводная часть </w:t>
      </w:r>
    </w:p>
    <w:p w14:paraId="061403A8" w14:textId="77777777" w:rsidR="009B56A9" w:rsidRDefault="004C0170">
      <w:pPr>
        <w:numPr>
          <w:ilvl w:val="0"/>
          <w:numId w:val="18"/>
        </w:numPr>
        <w:ind w:left="1276" w:right="0" w:hanging="568"/>
      </w:pPr>
      <w:r>
        <w:t xml:space="preserve">Основная часть. </w:t>
      </w:r>
    </w:p>
    <w:p w14:paraId="48DD06A4" w14:textId="77777777" w:rsidR="009B56A9" w:rsidRDefault="004C0170">
      <w:pPr>
        <w:numPr>
          <w:ilvl w:val="0"/>
          <w:numId w:val="18"/>
        </w:numPr>
        <w:ind w:left="1276" w:right="0" w:hanging="568"/>
      </w:pPr>
      <w:r>
        <w:t xml:space="preserve">Заключительная часть. </w:t>
      </w:r>
    </w:p>
    <w:p w14:paraId="6254ADC6" w14:textId="77777777" w:rsidR="009B56A9" w:rsidRDefault="004C0170">
      <w:pPr>
        <w:ind w:left="-15" w:right="0" w:firstLine="708"/>
      </w:pPr>
      <w:r>
        <w:t xml:space="preserve">Вводная часть занятий предполагает подготовку обучающихся к работе, к восприятию материала, целеполагание. </w:t>
      </w:r>
    </w:p>
    <w:p w14:paraId="659B69DB" w14:textId="77777777" w:rsidR="009B56A9" w:rsidRDefault="004C0170">
      <w:pPr>
        <w:ind w:left="-15" w:right="0" w:firstLine="708"/>
      </w:pPr>
      <w:r>
        <w:t xml:space="preserve">В основной части занятия происходит мотивация учебной деятельности </w:t>
      </w:r>
      <w:proofErr w:type="gramStart"/>
      <w:r>
        <w:t>обучающихся</w:t>
      </w:r>
      <w:proofErr w:type="gramEnd"/>
      <w:r>
        <w:t xml:space="preserve"> (например, эвристический вопрос, познавательная задача, проблемное задание детям). Усвоение новых знаний и способов действий на данном этапе происходит через использование заданий и вопросов, активизирующих познавательную деятельность обучающихся. Здесь же целесообразно применение тренировочных упражнений, заданий, которые выполняются учащимися самостоятельно. Для того</w:t>
      </w:r>
      <w:proofErr w:type="gramStart"/>
      <w:r>
        <w:t>,</w:t>
      </w:r>
      <w:proofErr w:type="gramEnd"/>
      <w:r>
        <w:t xml:space="preserve"> чтобы переключить активность обучающихся (умственную, речевую, двигательную), на занятиях проводятся физкультминутки.  </w:t>
      </w:r>
    </w:p>
    <w:p w14:paraId="1638EA1A" w14:textId="77777777" w:rsidR="009B56A9" w:rsidRDefault="004C0170">
      <w:pPr>
        <w:spacing w:after="31"/>
        <w:ind w:left="-15" w:right="0" w:firstLine="708"/>
      </w:pPr>
      <w:r>
        <w:t xml:space="preserve">В заключительной части занятия - подведение итогов, рефлексия. В течение 2-3 минут внимание обучающихся акцентируется на основных идеях занятия. На этом же этапе учащиеся </w:t>
      </w:r>
      <w:proofErr w:type="gramStart"/>
      <w:r>
        <w:t>высказывают своё отношение</w:t>
      </w:r>
      <w:proofErr w:type="gramEnd"/>
      <w:r>
        <w:t xml:space="preserve"> к занятию, к тому, что им понравилось, а что было трудным. </w:t>
      </w:r>
    </w:p>
    <w:p w14:paraId="20799E5F" w14:textId="77777777" w:rsidR="009B56A9" w:rsidRDefault="004C0170">
      <w:pPr>
        <w:ind w:left="-15" w:right="713" w:firstLine="708"/>
      </w:pPr>
      <w:proofErr w:type="gramStart"/>
      <w:r>
        <w:t>На занятиях используется материал, вызывающий особый интерес у обучающихся: загадки, стихи, сказки о шахматах, шахматные миниатюры.</w:t>
      </w:r>
      <w:proofErr w:type="gramEnd"/>
      <w:r>
        <w:t xml:space="preserve"> Ключевым моментом занятий является деятельность самих обучающихся,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</w:t>
      </w:r>
    </w:p>
    <w:p w14:paraId="74BD5B74" w14:textId="77777777" w:rsidR="009B56A9" w:rsidRDefault="004C0170">
      <w:pPr>
        <w:ind w:left="-15" w:right="709" w:firstLine="708"/>
      </w:pPr>
      <w:r>
        <w:t xml:space="preserve"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системы стимулирования и другие. Кроме этого учащимся предлагаются темы для самостоятельного изучения, занимательные рассказы из истории шахмат, тесты для проверки полученных знаний.  </w:t>
      </w:r>
    </w:p>
    <w:p w14:paraId="1F6A7325" w14:textId="77777777" w:rsidR="009B56A9" w:rsidRDefault="004C0170">
      <w:pPr>
        <w:ind w:left="-15" w:right="0" w:firstLine="568"/>
      </w:pPr>
      <w:r>
        <w:t xml:space="preserve">Основой организации работы с детьми по данной программе является система дидактических принципов: </w:t>
      </w:r>
    </w:p>
    <w:p w14:paraId="51D00B9C" w14:textId="77777777" w:rsidR="009B56A9" w:rsidRDefault="004C0170">
      <w:pPr>
        <w:numPr>
          <w:ilvl w:val="0"/>
          <w:numId w:val="19"/>
        </w:numPr>
        <w:ind w:right="713" w:firstLine="708"/>
      </w:pPr>
      <w: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процесса; </w:t>
      </w:r>
    </w:p>
    <w:p w14:paraId="355A5037" w14:textId="77777777" w:rsidR="009B56A9" w:rsidRDefault="004C0170">
      <w:pPr>
        <w:numPr>
          <w:ilvl w:val="0"/>
          <w:numId w:val="19"/>
        </w:numPr>
        <w:ind w:right="713" w:firstLine="708"/>
      </w:pPr>
      <w:r>
        <w:lastRenderedPageBreak/>
        <w:t xml:space="preserve">принцип целостного представления о мире - при введении нового знания раскрывается его взаимосвязь с предметами и явлениями окружающего мира; </w:t>
      </w:r>
    </w:p>
    <w:p w14:paraId="64C42113" w14:textId="77777777" w:rsidR="009B56A9" w:rsidRDefault="004C0170">
      <w:pPr>
        <w:numPr>
          <w:ilvl w:val="0"/>
          <w:numId w:val="19"/>
        </w:numPr>
        <w:ind w:right="713" w:firstLine="708"/>
      </w:pPr>
      <w:r>
        <w:t xml:space="preserve">принцип вариативности - у </w:t>
      </w:r>
      <w:proofErr w:type="gramStart"/>
      <w:r>
        <w:t>обучающихся</w:t>
      </w:r>
      <w:proofErr w:type="gramEnd"/>
      <w:r>
        <w:t xml:space="preserve"> формируется умение осуществлять собственный выбор и им систематически предоставляется возможность выбора; </w:t>
      </w:r>
    </w:p>
    <w:p w14:paraId="5335C099" w14:textId="77777777" w:rsidR="009B56A9" w:rsidRDefault="004C0170">
      <w:pPr>
        <w:numPr>
          <w:ilvl w:val="0"/>
          <w:numId w:val="19"/>
        </w:numPr>
        <w:ind w:right="713" w:firstLine="708"/>
      </w:pPr>
      <w:r>
        <w:t xml:space="preserve">принцип творчества - процесс обучения ориентирован на приобретение </w:t>
      </w:r>
      <w:proofErr w:type="gramStart"/>
      <w:r>
        <w:t>обучающимися</w:t>
      </w:r>
      <w:proofErr w:type="gramEnd"/>
      <w:r>
        <w:t xml:space="preserve"> собственного опыта творческой деятельности. </w:t>
      </w:r>
    </w:p>
    <w:p w14:paraId="502AA099" w14:textId="77777777" w:rsidR="009B56A9" w:rsidRDefault="004C0170">
      <w:pPr>
        <w:ind w:left="-15" w:right="711" w:firstLine="708"/>
      </w:pPr>
      <w:r>
        <w:t xml:space="preserve">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обучающихся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 </w:t>
      </w:r>
    </w:p>
    <w:p w14:paraId="0E5FE075" w14:textId="77777777" w:rsidR="009B56A9" w:rsidRDefault="004C017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F3297F0" w14:textId="77777777" w:rsidR="009B56A9" w:rsidRDefault="004C0170">
      <w:pPr>
        <w:spacing w:after="5" w:line="266" w:lineRule="auto"/>
        <w:ind w:left="724" w:right="715"/>
        <w:jc w:val="center"/>
      </w:pPr>
      <w:r>
        <w:rPr>
          <w:b/>
        </w:rPr>
        <w:t xml:space="preserve">Список литературы для педагога </w:t>
      </w:r>
    </w:p>
    <w:p w14:paraId="22FB84D7" w14:textId="77777777" w:rsidR="009B56A9" w:rsidRDefault="004C0170">
      <w:pPr>
        <w:spacing w:after="10" w:line="259" w:lineRule="auto"/>
        <w:ind w:left="703" w:right="0"/>
        <w:jc w:val="left"/>
      </w:pPr>
      <w:r>
        <w:rPr>
          <w:b/>
          <w:i/>
        </w:rPr>
        <w:t xml:space="preserve">Основная литература: </w:t>
      </w:r>
    </w:p>
    <w:p w14:paraId="2623FDDB" w14:textId="77777777" w:rsidR="009B56A9" w:rsidRDefault="004C0170">
      <w:pPr>
        <w:numPr>
          <w:ilvl w:val="0"/>
          <w:numId w:val="20"/>
        </w:numPr>
        <w:ind w:right="0" w:firstLine="708"/>
      </w:pPr>
      <w:r>
        <w:t xml:space="preserve">Абрамов С.П., Барский В.Л. Шахматы: первый год обучения. Методика проведения занятий. - М.: ООО "Дайв", 2015. - 256 с. </w:t>
      </w:r>
    </w:p>
    <w:p w14:paraId="4DCE748D" w14:textId="77777777" w:rsidR="009B56A9" w:rsidRDefault="004C0170">
      <w:pPr>
        <w:numPr>
          <w:ilvl w:val="0"/>
          <w:numId w:val="20"/>
        </w:numPr>
        <w:ind w:right="0" w:firstLine="708"/>
      </w:pPr>
      <w:r>
        <w:t xml:space="preserve">Барский В.Л. </w:t>
      </w:r>
      <w:proofErr w:type="spellStart"/>
      <w:r>
        <w:t>Карвин</w:t>
      </w:r>
      <w:proofErr w:type="spellEnd"/>
      <w:r>
        <w:t xml:space="preserve"> в шахматном лесу. Учебник шахмат для младших школьников в 2 кн. Кн.1. - М.: ООО "Дайв", 2014. - 96 с. </w:t>
      </w:r>
    </w:p>
    <w:p w14:paraId="045A35B2" w14:textId="77777777" w:rsidR="009B56A9" w:rsidRDefault="004C0170">
      <w:pPr>
        <w:numPr>
          <w:ilvl w:val="0"/>
          <w:numId w:val="20"/>
        </w:numPr>
        <w:ind w:right="0" w:firstLine="708"/>
      </w:pPr>
      <w:proofErr w:type="spellStart"/>
      <w:r>
        <w:t>Сухин</w:t>
      </w:r>
      <w:proofErr w:type="spellEnd"/>
      <w:r>
        <w:t xml:space="preserve"> И.Г. Удивительные приключения в шахматной стране – Ростов-на-Дону: «Феникс», 2014. </w:t>
      </w:r>
    </w:p>
    <w:p w14:paraId="13CA936E" w14:textId="77777777" w:rsidR="009B56A9" w:rsidRDefault="004C0170">
      <w:pPr>
        <w:spacing w:after="10" w:line="259" w:lineRule="auto"/>
        <w:ind w:left="703" w:right="0"/>
        <w:jc w:val="left"/>
      </w:pPr>
      <w:r>
        <w:rPr>
          <w:b/>
          <w:i/>
        </w:rPr>
        <w:t xml:space="preserve">Дополнительная литература: </w:t>
      </w:r>
    </w:p>
    <w:p w14:paraId="5D86AB6A" w14:textId="77777777" w:rsidR="009B56A9" w:rsidRDefault="004C0170">
      <w:pPr>
        <w:numPr>
          <w:ilvl w:val="0"/>
          <w:numId w:val="21"/>
        </w:numPr>
        <w:ind w:right="0" w:firstLine="708"/>
      </w:pPr>
      <w:r>
        <w:t xml:space="preserve">Журавлёв Н.И. Шаг за шагом. М: Физкультура и спорт, 1986. - 288с. </w:t>
      </w:r>
    </w:p>
    <w:p w14:paraId="126AF427" w14:textId="77777777" w:rsidR="009B56A9" w:rsidRDefault="004C0170">
      <w:pPr>
        <w:numPr>
          <w:ilvl w:val="0"/>
          <w:numId w:val="21"/>
        </w:numPr>
        <w:ind w:right="0" w:firstLine="708"/>
      </w:pPr>
      <w:proofErr w:type="spellStart"/>
      <w:r>
        <w:t>Губницкий</w:t>
      </w:r>
      <w:proofErr w:type="spellEnd"/>
      <w:r>
        <w:t xml:space="preserve"> С.Б., </w:t>
      </w:r>
      <w:proofErr w:type="spellStart"/>
      <w:r>
        <w:t>Хануков</w:t>
      </w:r>
      <w:proofErr w:type="spellEnd"/>
      <w:r>
        <w:t xml:space="preserve"> М.Г., </w:t>
      </w:r>
      <w:proofErr w:type="spellStart"/>
      <w:r>
        <w:t>Шедей</w:t>
      </w:r>
      <w:proofErr w:type="spellEnd"/>
      <w:r>
        <w:t xml:space="preserve"> С.А. Полный курс шахмат для новичков и не очень опытных игроков. - М.: ООО "Издательство АСТ"; Харьков: "Фолио", 2002. - 538 с. </w:t>
      </w:r>
    </w:p>
    <w:p w14:paraId="2C252C33" w14:textId="77777777" w:rsidR="009B56A9" w:rsidRDefault="004C0170">
      <w:pPr>
        <w:numPr>
          <w:ilvl w:val="0"/>
          <w:numId w:val="21"/>
        </w:numPr>
        <w:ind w:right="0" w:firstLine="708"/>
      </w:pPr>
      <w:r>
        <w:t xml:space="preserve">Сборник дидактического материала к поурочному планированию занятий по обучению игре в шахматы обучающихся старшего дошкольного и младшего школьного возраста. Авторы-составители: педагоги д/о Зайкин </w:t>
      </w:r>
      <w:r>
        <w:lastRenderedPageBreak/>
        <w:t xml:space="preserve">В.В., Зайкина В.Л. - Норильск, МБОУ ДОД "Центр внешкольной работы" района </w:t>
      </w:r>
      <w:proofErr w:type="spellStart"/>
      <w:r>
        <w:t>Талнах</w:t>
      </w:r>
      <w:proofErr w:type="spellEnd"/>
      <w:r>
        <w:t xml:space="preserve">, 2010. - 57с. </w:t>
      </w:r>
    </w:p>
    <w:p w14:paraId="291D6490" w14:textId="77777777" w:rsidR="009B56A9" w:rsidRDefault="004C0170">
      <w:pPr>
        <w:spacing w:after="30" w:line="259" w:lineRule="auto"/>
        <w:ind w:left="777" w:right="0" w:firstLine="0"/>
        <w:jc w:val="center"/>
      </w:pPr>
      <w:r>
        <w:rPr>
          <w:b/>
        </w:rPr>
        <w:t xml:space="preserve"> </w:t>
      </w:r>
    </w:p>
    <w:p w14:paraId="67A7BF74" w14:textId="77777777" w:rsidR="009B56A9" w:rsidRDefault="004C0170">
      <w:pPr>
        <w:spacing w:after="5" w:line="266" w:lineRule="auto"/>
        <w:ind w:left="724" w:right="16"/>
        <w:jc w:val="center"/>
      </w:pPr>
      <w:r>
        <w:rPr>
          <w:b/>
        </w:rPr>
        <w:t xml:space="preserve">Список литературы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14:paraId="2968A87F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Дорофеева А. Хочу учиться шахматам - М.: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Chess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2015. </w:t>
      </w:r>
    </w:p>
    <w:p w14:paraId="2F14E46F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Журавлев Н.И. Шаг за шагом – М.: </w:t>
      </w:r>
      <w:proofErr w:type="spellStart"/>
      <w:r>
        <w:t>ФиС</w:t>
      </w:r>
      <w:proofErr w:type="spellEnd"/>
      <w:r>
        <w:t xml:space="preserve">, 2012. </w:t>
      </w:r>
    </w:p>
    <w:p w14:paraId="4F8C3710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Зак В.Г. Пути совершенствования – М.: </w:t>
      </w:r>
      <w:proofErr w:type="spellStart"/>
      <w:r>
        <w:t>ФиС</w:t>
      </w:r>
      <w:proofErr w:type="spellEnd"/>
      <w:r>
        <w:t xml:space="preserve">, 2014. </w:t>
      </w:r>
    </w:p>
    <w:p w14:paraId="51293841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Карпов А. Учитесь шахматам – М.: ЭГМОНТ Россия ЛТД, 2013. </w:t>
      </w:r>
    </w:p>
    <w:p w14:paraId="355FEE7B" w14:textId="77777777" w:rsidR="009B56A9" w:rsidRDefault="004C0170">
      <w:pPr>
        <w:numPr>
          <w:ilvl w:val="0"/>
          <w:numId w:val="22"/>
        </w:numPr>
        <w:ind w:right="0" w:firstLine="708"/>
      </w:pPr>
      <w:proofErr w:type="spellStart"/>
      <w:r>
        <w:t>Кентлер</w:t>
      </w:r>
      <w:proofErr w:type="spellEnd"/>
      <w:r>
        <w:t xml:space="preserve"> А. Шахматный букварь-раскраска.- М.: ФСРМПНТС, 2014. </w:t>
      </w:r>
    </w:p>
    <w:p w14:paraId="3C4CA87F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Костенюк А. Как научить шахматам – М.: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Chess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2015. </w:t>
      </w:r>
    </w:p>
    <w:p w14:paraId="63E8D25F" w14:textId="77777777" w:rsidR="009B56A9" w:rsidRDefault="004C0170">
      <w:pPr>
        <w:numPr>
          <w:ilvl w:val="0"/>
          <w:numId w:val="22"/>
        </w:numPr>
        <w:ind w:right="0" w:firstLine="708"/>
      </w:pPr>
      <w:r>
        <w:t>Костров В.</w:t>
      </w:r>
      <w:proofErr w:type="gramStart"/>
      <w:r>
        <w:t>В.</w:t>
      </w:r>
      <w:proofErr w:type="gramEnd"/>
      <w:r>
        <w:t xml:space="preserve"> какую силу я играю? Гамбиты – СПб</w:t>
      </w:r>
      <w:proofErr w:type="gramStart"/>
      <w:r>
        <w:t>.: «</w:t>
      </w:r>
      <w:proofErr w:type="gramEnd"/>
      <w:r>
        <w:t xml:space="preserve">Литера», 2011. </w:t>
      </w:r>
    </w:p>
    <w:p w14:paraId="75DB763A" w14:textId="77777777" w:rsidR="009B56A9" w:rsidRDefault="004C0170">
      <w:pPr>
        <w:numPr>
          <w:ilvl w:val="0"/>
          <w:numId w:val="22"/>
        </w:numPr>
        <w:ind w:right="0" w:firstLine="708"/>
      </w:pPr>
      <w:r>
        <w:t>Костров В.</w:t>
      </w:r>
      <w:proofErr w:type="gramStart"/>
      <w:r>
        <w:t>В.</w:t>
      </w:r>
      <w:proofErr w:type="gramEnd"/>
      <w:r>
        <w:t xml:space="preserve"> какую силу я играю? Открытые дебюты – СПб</w:t>
      </w:r>
      <w:proofErr w:type="gramStart"/>
      <w:r>
        <w:t>.: «</w:t>
      </w:r>
      <w:proofErr w:type="gramEnd"/>
      <w:r>
        <w:t xml:space="preserve">Литера», 2011. </w:t>
      </w:r>
    </w:p>
    <w:p w14:paraId="7F53889A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Костров </w:t>
      </w:r>
      <w:proofErr w:type="gramStart"/>
      <w:r>
        <w:t>В.</w:t>
      </w:r>
      <w:proofErr w:type="gramEnd"/>
      <w:r>
        <w:t>В какую силу я играю? Полуоткрытые дебюты – СПб</w:t>
      </w:r>
      <w:proofErr w:type="gramStart"/>
      <w:r>
        <w:t>.: «</w:t>
      </w:r>
      <w:proofErr w:type="gramEnd"/>
      <w:r>
        <w:t xml:space="preserve">Литера», 2011. </w:t>
      </w:r>
    </w:p>
    <w:p w14:paraId="42AC6DC3" w14:textId="77777777" w:rsidR="009B56A9" w:rsidRDefault="004C0170">
      <w:pPr>
        <w:numPr>
          <w:ilvl w:val="0"/>
          <w:numId w:val="22"/>
        </w:numPr>
        <w:ind w:right="0" w:firstLine="708"/>
      </w:pPr>
      <w:r>
        <w:t xml:space="preserve">Хенкин В.Л. Последний шах: антология матовых комбинаций – М.: </w:t>
      </w:r>
      <w:proofErr w:type="spellStart"/>
      <w:r>
        <w:t>ФиС</w:t>
      </w:r>
      <w:proofErr w:type="spellEnd"/>
      <w:r>
        <w:t xml:space="preserve">, 2010. </w:t>
      </w:r>
    </w:p>
    <w:p w14:paraId="6BFBA861" w14:textId="77777777" w:rsidR="009B56A9" w:rsidRDefault="004C0170">
      <w:pPr>
        <w:spacing w:after="5" w:line="266" w:lineRule="auto"/>
        <w:ind w:left="724" w:right="9"/>
        <w:jc w:val="center"/>
      </w:pPr>
      <w:r>
        <w:rPr>
          <w:b/>
        </w:rPr>
        <w:t xml:space="preserve">Список литературы для родителей </w:t>
      </w:r>
    </w:p>
    <w:p w14:paraId="30778993" w14:textId="77777777" w:rsidR="009B56A9" w:rsidRDefault="004C0170">
      <w:pPr>
        <w:numPr>
          <w:ilvl w:val="0"/>
          <w:numId w:val="23"/>
        </w:numPr>
        <w:ind w:right="0" w:firstLine="708"/>
      </w:pPr>
      <w:r>
        <w:t xml:space="preserve">Костров </w:t>
      </w:r>
      <w:proofErr w:type="gramStart"/>
      <w:r>
        <w:t>В.</w:t>
      </w:r>
      <w:proofErr w:type="gramEnd"/>
      <w:r>
        <w:t xml:space="preserve">В какую силу я играю? Гамбиты – СПб: «Литера», 2011. </w:t>
      </w:r>
    </w:p>
    <w:p w14:paraId="74E59B73" w14:textId="77777777" w:rsidR="009B56A9" w:rsidRDefault="004C0170">
      <w:pPr>
        <w:numPr>
          <w:ilvl w:val="0"/>
          <w:numId w:val="23"/>
        </w:numPr>
        <w:ind w:right="0" w:firstLine="708"/>
      </w:pPr>
      <w:r>
        <w:t xml:space="preserve">Костров </w:t>
      </w:r>
      <w:proofErr w:type="gramStart"/>
      <w:r>
        <w:t>В.</w:t>
      </w:r>
      <w:proofErr w:type="gramEnd"/>
      <w:r>
        <w:t>В какую силу я играю? Открытые дебюты – СПб</w:t>
      </w:r>
      <w:proofErr w:type="gramStart"/>
      <w:r>
        <w:t>.: «</w:t>
      </w:r>
      <w:proofErr w:type="gramEnd"/>
      <w:r>
        <w:t xml:space="preserve">Литера», 2011. </w:t>
      </w:r>
    </w:p>
    <w:p w14:paraId="27897CD2" w14:textId="77777777" w:rsidR="009B56A9" w:rsidRDefault="004C0170">
      <w:pPr>
        <w:numPr>
          <w:ilvl w:val="0"/>
          <w:numId w:val="23"/>
        </w:numPr>
        <w:ind w:right="0" w:firstLine="708"/>
      </w:pPr>
      <w:r>
        <w:t xml:space="preserve">Костров </w:t>
      </w:r>
      <w:proofErr w:type="gramStart"/>
      <w:r>
        <w:t>В.</w:t>
      </w:r>
      <w:proofErr w:type="gramEnd"/>
      <w:r>
        <w:t>В какую силу я играю? Полуоткрытые дебюты – СПб</w:t>
      </w:r>
      <w:proofErr w:type="gramStart"/>
      <w:r>
        <w:t>.: «</w:t>
      </w:r>
      <w:proofErr w:type="gramEnd"/>
      <w:r>
        <w:t xml:space="preserve">Литера», 2011. </w:t>
      </w:r>
    </w:p>
    <w:p w14:paraId="60864972" w14:textId="77777777" w:rsidR="009B56A9" w:rsidRDefault="004C0170">
      <w:pPr>
        <w:numPr>
          <w:ilvl w:val="0"/>
          <w:numId w:val="23"/>
        </w:numPr>
        <w:ind w:right="0" w:firstLine="708"/>
      </w:pPr>
      <w:proofErr w:type="spellStart"/>
      <w:r>
        <w:t>Костьев</w:t>
      </w:r>
      <w:proofErr w:type="spellEnd"/>
      <w:r>
        <w:t xml:space="preserve"> А.Н. Учителю о шахматах – М.: «Просвещение», 2013. </w:t>
      </w:r>
    </w:p>
    <w:p w14:paraId="1ABC8D5B" w14:textId="77777777" w:rsidR="009B56A9" w:rsidRDefault="004C0170">
      <w:pPr>
        <w:numPr>
          <w:ilvl w:val="0"/>
          <w:numId w:val="23"/>
        </w:numPr>
        <w:ind w:right="0" w:firstLine="708"/>
      </w:pPr>
      <w:proofErr w:type="spellStart"/>
      <w:r>
        <w:t>Нейштадт</w:t>
      </w:r>
      <w:proofErr w:type="spellEnd"/>
      <w:r>
        <w:t xml:space="preserve"> Я. По следам дебютных катастроф – М.: </w:t>
      </w:r>
      <w:proofErr w:type="spellStart"/>
      <w:r>
        <w:t>ФиС</w:t>
      </w:r>
      <w:proofErr w:type="spellEnd"/>
      <w:r>
        <w:t xml:space="preserve">, 2013. </w:t>
      </w:r>
    </w:p>
    <w:p w14:paraId="4E87A7F6" w14:textId="77777777" w:rsidR="009B56A9" w:rsidRDefault="004C0170">
      <w:pPr>
        <w:numPr>
          <w:ilvl w:val="0"/>
          <w:numId w:val="23"/>
        </w:numPr>
        <w:ind w:right="0" w:firstLine="708"/>
      </w:pPr>
      <w:proofErr w:type="spellStart"/>
      <w:r>
        <w:t>Нимцович</w:t>
      </w:r>
      <w:proofErr w:type="spellEnd"/>
      <w:r>
        <w:t xml:space="preserve"> А. Моя система – М.: </w:t>
      </w:r>
      <w:proofErr w:type="spellStart"/>
      <w:r>
        <w:t>ФиС</w:t>
      </w:r>
      <w:proofErr w:type="spellEnd"/>
      <w:r>
        <w:t xml:space="preserve">, 2010. </w:t>
      </w:r>
    </w:p>
    <w:p w14:paraId="45436248" w14:textId="77777777" w:rsidR="009B56A9" w:rsidRDefault="004C0170">
      <w:pPr>
        <w:numPr>
          <w:ilvl w:val="0"/>
          <w:numId w:val="23"/>
        </w:numPr>
        <w:ind w:right="0" w:firstLine="708"/>
      </w:pPr>
      <w:r>
        <w:t xml:space="preserve">Панов В. Курс дебютов – М.: </w:t>
      </w:r>
      <w:proofErr w:type="spellStart"/>
      <w:r>
        <w:t>ФиС</w:t>
      </w:r>
      <w:proofErr w:type="spellEnd"/>
      <w:r>
        <w:t xml:space="preserve">, 2016. </w:t>
      </w:r>
    </w:p>
    <w:p w14:paraId="451E3CCC" w14:textId="77777777" w:rsidR="009B56A9" w:rsidRDefault="004C0170">
      <w:pPr>
        <w:numPr>
          <w:ilvl w:val="0"/>
          <w:numId w:val="23"/>
        </w:numPr>
        <w:ind w:right="0" w:firstLine="708"/>
      </w:pPr>
      <w:r>
        <w:t xml:space="preserve">Пожарский В.А. Шахматный учебник – М.: изд. МЭИ, 2016. </w:t>
      </w:r>
    </w:p>
    <w:p w14:paraId="340F3361" w14:textId="77777777" w:rsidR="009B56A9" w:rsidRDefault="004C0170">
      <w:pPr>
        <w:numPr>
          <w:ilvl w:val="0"/>
          <w:numId w:val="23"/>
        </w:numPr>
        <w:spacing w:after="19" w:line="259" w:lineRule="auto"/>
        <w:ind w:right="0" w:firstLine="708"/>
      </w:pPr>
      <w:r>
        <w:t xml:space="preserve">Попова М. 30 уроков шахматной тактики / </w:t>
      </w:r>
      <w:proofErr w:type="spellStart"/>
      <w:r>
        <w:t>М.Попова</w:t>
      </w:r>
      <w:proofErr w:type="spellEnd"/>
      <w:r>
        <w:t xml:space="preserve">, </w:t>
      </w:r>
    </w:p>
    <w:p w14:paraId="4632DED7" w14:textId="77777777" w:rsidR="009B56A9" w:rsidRDefault="004C0170">
      <w:pPr>
        <w:ind w:left="-5" w:right="0"/>
      </w:pPr>
      <w:proofErr w:type="spellStart"/>
      <w:r>
        <w:lastRenderedPageBreak/>
        <w:t>В.Манаенков</w:t>
      </w:r>
      <w:proofErr w:type="spellEnd"/>
      <w:r>
        <w:t xml:space="preserve">. – Тула: 2012. </w:t>
      </w:r>
    </w:p>
    <w:p w14:paraId="289BA657" w14:textId="77777777" w:rsidR="009B56A9" w:rsidRDefault="004C0170">
      <w:pPr>
        <w:numPr>
          <w:ilvl w:val="0"/>
          <w:numId w:val="23"/>
        </w:numPr>
        <w:ind w:right="0" w:firstLine="708"/>
      </w:pPr>
      <w:proofErr w:type="spellStart"/>
      <w:r>
        <w:t>Сухин</w:t>
      </w:r>
      <w:proofErr w:type="spellEnd"/>
      <w:r>
        <w:t xml:space="preserve"> И.Г. Удивительные приключения в шахматной стране – Ростов-на-Дону: «Феникс», 2014. </w:t>
      </w:r>
    </w:p>
    <w:p w14:paraId="76490EF9" w14:textId="32C79E65" w:rsidR="009B56A9" w:rsidRDefault="00A143EF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</w:p>
    <w:sectPr w:rsidR="009B56A9" w:rsidSect="00A143EF">
      <w:footerReference w:type="even" r:id="rId12"/>
      <w:footerReference w:type="default" r:id="rId13"/>
      <w:footerReference w:type="first" r:id="rId14"/>
      <w:pgSz w:w="11908" w:h="16836"/>
      <w:pgMar w:top="1137" w:right="847" w:bottom="71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640FE" w14:textId="77777777" w:rsidR="00950E14" w:rsidRDefault="00950E14">
      <w:pPr>
        <w:spacing w:after="0" w:line="240" w:lineRule="auto"/>
      </w:pPr>
      <w:r>
        <w:separator/>
      </w:r>
    </w:p>
  </w:endnote>
  <w:endnote w:type="continuationSeparator" w:id="0">
    <w:p w14:paraId="2D2CBAF4" w14:textId="77777777" w:rsidR="00950E14" w:rsidRDefault="0095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8A9E2" w14:textId="77777777" w:rsidR="00565BA4" w:rsidRDefault="00565BA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036">
      <w:rPr>
        <w:noProof/>
      </w:rPr>
      <w:t>2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FB18" w14:textId="77777777" w:rsidR="00565BA4" w:rsidRDefault="00565BA4">
    <w:pPr>
      <w:spacing w:after="168" w:line="259" w:lineRule="auto"/>
      <w:ind w:left="932" w:right="0" w:firstLine="0"/>
      <w:jc w:val="left"/>
    </w:pPr>
    <w:r>
      <w:t xml:space="preserve"> </w:t>
    </w:r>
  </w:p>
  <w:p w14:paraId="19B89D11" w14:textId="77777777" w:rsidR="00565BA4" w:rsidRDefault="00565BA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036">
      <w:rPr>
        <w:noProof/>
      </w:rPr>
      <w:t>9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227B6" w14:textId="77777777" w:rsidR="00565BA4" w:rsidRDefault="00565BA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50B2A" w14:textId="77777777" w:rsidR="00565BA4" w:rsidRDefault="00565BA4">
    <w:pPr>
      <w:spacing w:after="222" w:line="259" w:lineRule="auto"/>
      <w:ind w:left="224" w:right="0" w:firstLine="0"/>
      <w:jc w:val="left"/>
    </w:pPr>
    <w:r>
      <w:t xml:space="preserve"> </w:t>
    </w:r>
  </w:p>
  <w:p w14:paraId="09EA357C" w14:textId="77777777" w:rsidR="00565BA4" w:rsidRDefault="00565BA4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036">
      <w:rPr>
        <w:noProof/>
      </w:rPr>
      <w:t>18</w:t>
    </w:r>
    <w:r>
      <w:fldChar w:fldCharType="end"/>
    </w:r>
    <w:r>
      <w:rPr>
        <w:rFonts w:ascii="Calibri" w:eastAsia="Calibri" w:hAnsi="Calibri" w:cs="Calibri"/>
        <w:vertAlign w:val="subscript"/>
      </w:rPr>
      <w:t xml:space="preserve"> </w:t>
    </w:r>
  </w:p>
  <w:p w14:paraId="791286BF" w14:textId="77777777" w:rsidR="00565BA4" w:rsidRDefault="00565BA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72734" w14:textId="77777777" w:rsidR="00565BA4" w:rsidRDefault="00565BA4">
    <w:pPr>
      <w:spacing w:after="222" w:line="259" w:lineRule="auto"/>
      <w:ind w:left="224" w:right="0" w:firstLine="0"/>
      <w:jc w:val="left"/>
    </w:pPr>
    <w:r>
      <w:t xml:space="preserve"> </w:t>
    </w:r>
  </w:p>
  <w:p w14:paraId="5667E396" w14:textId="77777777" w:rsidR="00565BA4" w:rsidRDefault="00565BA4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0036">
      <w:rPr>
        <w:noProof/>
      </w:rPr>
      <w:t>17</w:t>
    </w:r>
    <w:r>
      <w:fldChar w:fldCharType="end"/>
    </w:r>
    <w:r>
      <w:rPr>
        <w:rFonts w:ascii="Calibri" w:eastAsia="Calibri" w:hAnsi="Calibri" w:cs="Calibri"/>
        <w:vertAlign w:val="subscript"/>
      </w:rPr>
      <w:t xml:space="preserve"> </w:t>
    </w:r>
  </w:p>
  <w:p w14:paraId="6A92C855" w14:textId="77777777" w:rsidR="00565BA4" w:rsidRDefault="00565BA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E67FD" w14:textId="77777777" w:rsidR="00565BA4" w:rsidRDefault="00565BA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E111D" w14:textId="77777777" w:rsidR="00950E14" w:rsidRDefault="00950E14">
      <w:pPr>
        <w:spacing w:after="0" w:line="240" w:lineRule="auto"/>
      </w:pPr>
      <w:r>
        <w:separator/>
      </w:r>
    </w:p>
  </w:footnote>
  <w:footnote w:type="continuationSeparator" w:id="0">
    <w:p w14:paraId="3987721E" w14:textId="77777777" w:rsidR="00950E14" w:rsidRDefault="00950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C11"/>
    <w:multiLevelType w:val="hybridMultilevel"/>
    <w:tmpl w:val="E8B05CC6"/>
    <w:lvl w:ilvl="0" w:tplc="B5AE65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1A1F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ABB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4442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248F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2C6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E8A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ED92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ADE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7400F7"/>
    <w:multiLevelType w:val="hybridMultilevel"/>
    <w:tmpl w:val="8A4613B4"/>
    <w:lvl w:ilvl="0" w:tplc="665E9E86">
      <w:start w:val="1"/>
      <w:numFmt w:val="bullet"/>
      <w:lvlText w:val=""/>
      <w:lvlJc w:val="left"/>
      <w:pPr>
        <w:ind w:left="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EC583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C543C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3EAC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EC6B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ACA1F4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14AEE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0796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52C7F6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0C0486"/>
    <w:multiLevelType w:val="hybridMultilevel"/>
    <w:tmpl w:val="7DF8F728"/>
    <w:lvl w:ilvl="0" w:tplc="4A82BC9A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9A98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A04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808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AE7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AEDD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2D3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8BE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AEBC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0D4011"/>
    <w:multiLevelType w:val="hybridMultilevel"/>
    <w:tmpl w:val="3090951A"/>
    <w:lvl w:ilvl="0" w:tplc="6E4CFA5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4EEAA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62A46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CBFC4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0D9F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4594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1CEB1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0023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50218C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B40D5"/>
    <w:multiLevelType w:val="hybridMultilevel"/>
    <w:tmpl w:val="ED103CC6"/>
    <w:lvl w:ilvl="0" w:tplc="DFEA9B40">
      <w:start w:val="2"/>
      <w:numFmt w:val="upperRoman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4A57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1806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6640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87D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016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618B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FE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E41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E77217"/>
    <w:multiLevelType w:val="hybridMultilevel"/>
    <w:tmpl w:val="4EF447A0"/>
    <w:lvl w:ilvl="0" w:tplc="2F0AEBF0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7C7B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2D4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205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254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80B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470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50A9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7263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616042"/>
    <w:multiLevelType w:val="hybridMultilevel"/>
    <w:tmpl w:val="27FE8E06"/>
    <w:lvl w:ilvl="0" w:tplc="E9A8562C">
      <w:start w:val="2"/>
      <w:numFmt w:val="decimal"/>
      <w:lvlText w:val="%1"/>
      <w:lvlJc w:val="left"/>
      <w:pPr>
        <w:ind w:left="3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E67E4">
      <w:start w:val="1"/>
      <w:numFmt w:val="lowerLetter"/>
      <w:lvlText w:val="%2"/>
      <w:lvlJc w:val="left"/>
      <w:pPr>
        <w:ind w:left="4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4756C">
      <w:start w:val="1"/>
      <w:numFmt w:val="lowerRoman"/>
      <w:lvlText w:val="%3"/>
      <w:lvlJc w:val="left"/>
      <w:pPr>
        <w:ind w:left="4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E218C">
      <w:start w:val="1"/>
      <w:numFmt w:val="decimal"/>
      <w:lvlText w:val="%4"/>
      <w:lvlJc w:val="left"/>
      <w:pPr>
        <w:ind w:left="5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44AA6">
      <w:start w:val="1"/>
      <w:numFmt w:val="lowerLetter"/>
      <w:lvlText w:val="%5"/>
      <w:lvlJc w:val="left"/>
      <w:pPr>
        <w:ind w:left="6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C39AA">
      <w:start w:val="1"/>
      <w:numFmt w:val="lowerRoman"/>
      <w:lvlText w:val="%6"/>
      <w:lvlJc w:val="left"/>
      <w:pPr>
        <w:ind w:left="7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671FA">
      <w:start w:val="1"/>
      <w:numFmt w:val="decimal"/>
      <w:lvlText w:val="%7"/>
      <w:lvlJc w:val="left"/>
      <w:pPr>
        <w:ind w:left="7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AA630">
      <w:start w:val="1"/>
      <w:numFmt w:val="lowerLetter"/>
      <w:lvlText w:val="%8"/>
      <w:lvlJc w:val="left"/>
      <w:pPr>
        <w:ind w:left="8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1B50">
      <w:start w:val="1"/>
      <w:numFmt w:val="lowerRoman"/>
      <w:lvlText w:val="%9"/>
      <w:lvlJc w:val="left"/>
      <w:pPr>
        <w:ind w:left="9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E6615"/>
    <w:multiLevelType w:val="hybridMultilevel"/>
    <w:tmpl w:val="1132F396"/>
    <w:lvl w:ilvl="0" w:tplc="6A2236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5415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872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660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098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879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16684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84D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A86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F7489F"/>
    <w:multiLevelType w:val="hybridMultilevel"/>
    <w:tmpl w:val="6188059E"/>
    <w:lvl w:ilvl="0" w:tplc="D0E68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006CF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8001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A3B4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AE38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4A438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DCDF9A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044EEC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08C6A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114EAE"/>
    <w:multiLevelType w:val="hybridMultilevel"/>
    <w:tmpl w:val="6BA04E4A"/>
    <w:lvl w:ilvl="0" w:tplc="BB6CBA46">
      <w:start w:val="8"/>
      <w:numFmt w:val="decimal"/>
      <w:lvlText w:val="%1."/>
      <w:lvlJc w:val="left"/>
      <w:pPr>
        <w:ind w:left="9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09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0026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0A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1E65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A8D9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7030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2E62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6619C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9F3365"/>
    <w:multiLevelType w:val="hybridMultilevel"/>
    <w:tmpl w:val="BAEA2AFC"/>
    <w:lvl w:ilvl="0" w:tplc="93C22864">
      <w:start w:val="6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FAE1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E57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A02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01C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C7AA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E64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2454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474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9E7E0D"/>
    <w:multiLevelType w:val="hybridMultilevel"/>
    <w:tmpl w:val="32ECEC1E"/>
    <w:lvl w:ilvl="0" w:tplc="F2A8DE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49E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7C78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EE8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AC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28F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C8C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092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2D2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EA2BC1"/>
    <w:multiLevelType w:val="hybridMultilevel"/>
    <w:tmpl w:val="7AC8D752"/>
    <w:lvl w:ilvl="0" w:tplc="F2E855E6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144566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669C4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69F92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FE9D22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ADDD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0CAA4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EEA3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EC5E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D9245C"/>
    <w:multiLevelType w:val="hybridMultilevel"/>
    <w:tmpl w:val="1EC02000"/>
    <w:lvl w:ilvl="0" w:tplc="28E43266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467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885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0B8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D41F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0C8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8C6C7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A85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A761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FA496C"/>
    <w:multiLevelType w:val="hybridMultilevel"/>
    <w:tmpl w:val="F658446C"/>
    <w:lvl w:ilvl="0" w:tplc="5FC4670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56ACC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946CC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145B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E7C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E377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ED886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88790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CA7D3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C32D62"/>
    <w:multiLevelType w:val="hybridMultilevel"/>
    <w:tmpl w:val="70725BF8"/>
    <w:lvl w:ilvl="0" w:tplc="9D5A2066">
      <w:start w:val="5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847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961F8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2240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8C7D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2F5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DE9D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1427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07A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2C2456"/>
    <w:multiLevelType w:val="hybridMultilevel"/>
    <w:tmpl w:val="82963A28"/>
    <w:lvl w:ilvl="0" w:tplc="9EA6DA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C79B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8D8A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8993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615F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EE12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C098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F8A06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EB51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49208C"/>
    <w:multiLevelType w:val="hybridMultilevel"/>
    <w:tmpl w:val="9D4AA484"/>
    <w:lvl w:ilvl="0" w:tplc="D2CA1814">
      <w:start w:val="1"/>
      <w:numFmt w:val="bullet"/>
      <w:lvlText w:val=""/>
      <w:lvlJc w:val="left"/>
      <w:pPr>
        <w:ind w:left="1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ECC5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30D0C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AB4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F098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C32B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45040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4C844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3CBAA8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3E2D7E"/>
    <w:multiLevelType w:val="hybridMultilevel"/>
    <w:tmpl w:val="EE8C2FBE"/>
    <w:lvl w:ilvl="0" w:tplc="D2767D30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05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61CD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CCC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B672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E02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BC8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489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41E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184CD6"/>
    <w:multiLevelType w:val="hybridMultilevel"/>
    <w:tmpl w:val="F2461CB2"/>
    <w:lvl w:ilvl="0" w:tplc="3B941C0E">
      <w:start w:val="4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403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092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C29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64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24D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9E20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4A0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09C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A74CD0"/>
    <w:multiLevelType w:val="hybridMultilevel"/>
    <w:tmpl w:val="38F8E85E"/>
    <w:lvl w:ilvl="0" w:tplc="F6B646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091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F23C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6D5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E0F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EDF8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70493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0011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ADF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7B55800"/>
    <w:multiLevelType w:val="hybridMultilevel"/>
    <w:tmpl w:val="9C60BAEA"/>
    <w:lvl w:ilvl="0" w:tplc="1B980E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A29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EA6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C9B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C33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648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81F2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29A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EEFD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CE564EE"/>
    <w:multiLevelType w:val="hybridMultilevel"/>
    <w:tmpl w:val="7EF606DC"/>
    <w:lvl w:ilvl="0" w:tplc="68DA02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EF3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8A5B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0CE7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EBC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28CA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05D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3A54B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0649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000720"/>
    <w:multiLevelType w:val="hybridMultilevel"/>
    <w:tmpl w:val="0B8AFF92"/>
    <w:lvl w:ilvl="0" w:tplc="5026524C">
      <w:start w:val="1"/>
      <w:numFmt w:val="decimal"/>
      <w:lvlText w:val="%1."/>
      <w:lvlJc w:val="left"/>
      <w:pPr>
        <w:ind w:left="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003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7647F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2259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256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C89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83BC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838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AAD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2"/>
  </w:num>
  <w:num w:numId="5">
    <w:abstractNumId w:val="18"/>
  </w:num>
  <w:num w:numId="6">
    <w:abstractNumId w:val="10"/>
  </w:num>
  <w:num w:numId="7">
    <w:abstractNumId w:val="22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6"/>
  </w:num>
  <w:num w:numId="16">
    <w:abstractNumId w:val="1"/>
  </w:num>
  <w:num w:numId="17">
    <w:abstractNumId w:val="17"/>
  </w:num>
  <w:num w:numId="18">
    <w:abstractNumId w:val="4"/>
  </w:num>
  <w:num w:numId="19">
    <w:abstractNumId w:val="20"/>
  </w:num>
  <w:num w:numId="20">
    <w:abstractNumId w:val="7"/>
  </w:num>
  <w:num w:numId="21">
    <w:abstractNumId w:val="0"/>
  </w:num>
  <w:num w:numId="22">
    <w:abstractNumId w:val="5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A9"/>
    <w:rsid w:val="00000036"/>
    <w:rsid w:val="004065D1"/>
    <w:rsid w:val="004C0170"/>
    <w:rsid w:val="00565BA4"/>
    <w:rsid w:val="006B1625"/>
    <w:rsid w:val="007D0552"/>
    <w:rsid w:val="008268A7"/>
    <w:rsid w:val="00916BF7"/>
    <w:rsid w:val="00950E14"/>
    <w:rsid w:val="009B56A9"/>
    <w:rsid w:val="009D254E"/>
    <w:rsid w:val="00A143EF"/>
    <w:rsid w:val="00A90CF5"/>
    <w:rsid w:val="00B2191B"/>
    <w:rsid w:val="00CF282A"/>
    <w:rsid w:val="00D7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5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D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71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5D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5</cp:lastModifiedBy>
  <cp:revision>10</cp:revision>
  <dcterms:created xsi:type="dcterms:W3CDTF">2020-08-26T18:33:00Z</dcterms:created>
  <dcterms:modified xsi:type="dcterms:W3CDTF">2022-09-20T10:38:00Z</dcterms:modified>
</cp:coreProperties>
</file>